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77E2" w14:textId="092D4463" w:rsidR="006E4304" w:rsidRDefault="006E4304">
      <w:pPr>
        <w:spacing w:before="92"/>
        <w:ind w:left="3458"/>
      </w:pPr>
    </w:p>
    <w:p w14:paraId="6DA4549C" w14:textId="398677A9" w:rsidR="00BE036A" w:rsidRDefault="00BC3BA3" w:rsidP="00BE036A">
      <w:pPr>
        <w:spacing w:before="11"/>
        <w:ind w:right="131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52649">
        <w:rPr>
          <w:rFonts w:asciiTheme="minorHAnsi" w:eastAsia="Calibri" w:hAnsiTheme="minorHAnsi" w:cstheme="minorHAnsi"/>
          <w:b/>
          <w:sz w:val="24"/>
          <w:szCs w:val="24"/>
        </w:rPr>
        <w:t>Bu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s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onn</w:t>
      </w:r>
      <w:r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t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e Bus</w:t>
      </w:r>
      <w:r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C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r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id</w:t>
      </w:r>
      <w:r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E52649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Pr</w:t>
      </w:r>
      <w:r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j</w:t>
      </w:r>
      <w:r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E52649">
        <w:rPr>
          <w:rFonts w:asciiTheme="minorHAnsi" w:eastAsia="Calibri" w:hAnsiTheme="minorHAnsi" w:cstheme="minorHAnsi"/>
          <w:b/>
          <w:sz w:val="24"/>
          <w:szCs w:val="24"/>
        </w:rPr>
        <w:t>ct</w:t>
      </w:r>
      <w:r w:rsidR="004B4E58" w:rsidRPr="00E52649">
        <w:rPr>
          <w:rFonts w:asciiTheme="minorHAnsi" w:eastAsia="Calibri" w:hAnsiTheme="minorHAnsi" w:cstheme="minorHAnsi"/>
          <w:b/>
          <w:sz w:val="24"/>
          <w:szCs w:val="24"/>
        </w:rPr>
        <w:t xml:space="preserve"> – Phase </w:t>
      </w:r>
      <w:r w:rsidR="00C268D7">
        <w:rPr>
          <w:rFonts w:asciiTheme="minorHAnsi" w:eastAsia="Calibri" w:hAnsiTheme="minorHAnsi" w:cstheme="minorHAnsi"/>
          <w:b/>
          <w:sz w:val="24"/>
          <w:szCs w:val="24"/>
        </w:rPr>
        <w:t>Three</w:t>
      </w:r>
    </w:p>
    <w:p w14:paraId="012FEAA1" w14:textId="5D04EC79" w:rsidR="00BE036A" w:rsidRDefault="0000504C" w:rsidP="00BE036A">
      <w:pPr>
        <w:spacing w:before="11"/>
        <w:ind w:right="131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5264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Pu</w:t>
      </w:r>
      <w:r w:rsidR="00BC3BA3"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bli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="00C268D7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="00BC3BA3"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o</w:t>
      </w:r>
      <w:r w:rsidR="00BC3BA3"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n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="00BC3BA3"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>u</w:t>
      </w:r>
      <w:r w:rsidR="00BC3BA3"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tat</w:t>
      </w:r>
      <w:r w:rsidR="00BC3BA3" w:rsidRPr="00E52649">
        <w:rPr>
          <w:rFonts w:asciiTheme="minorHAnsi" w:eastAsia="Calibri" w:hAnsiTheme="minorHAnsi" w:cstheme="minorHAnsi"/>
          <w:b/>
          <w:spacing w:val="2"/>
          <w:sz w:val="24"/>
          <w:szCs w:val="24"/>
        </w:rPr>
        <w:t>i</w:t>
      </w:r>
      <w:r w:rsidR="00BC3BA3"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n</w:t>
      </w:r>
      <w:r w:rsidR="00BC3BA3" w:rsidRPr="00E52649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K</w:t>
      </w:r>
      <w:r w:rsidR="00BC3BA3" w:rsidRPr="00E52649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y</w:t>
      </w:r>
      <w:r w:rsidR="00BC3BA3" w:rsidRPr="00E52649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="00BC3BA3" w:rsidRPr="00E52649">
        <w:rPr>
          <w:rFonts w:asciiTheme="minorHAnsi" w:eastAsia="Calibri" w:hAnsiTheme="minorHAnsi" w:cstheme="minorHAnsi"/>
          <w:b/>
          <w:sz w:val="24"/>
          <w:szCs w:val="24"/>
        </w:rPr>
        <w:t>Facts</w:t>
      </w:r>
    </w:p>
    <w:p w14:paraId="67EAEEE4" w14:textId="77777777" w:rsidR="000F5E79" w:rsidRDefault="000F5E79" w:rsidP="000F5E79">
      <w:pPr>
        <w:spacing w:before="11"/>
        <w:ind w:right="131"/>
        <w:jc w:val="both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3755F84B" w14:textId="695B2017" w:rsidR="006E4304" w:rsidRPr="000F5E79" w:rsidRDefault="00BC3BA3" w:rsidP="000F5E79">
      <w:pPr>
        <w:spacing w:before="11"/>
        <w:ind w:right="13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gr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oun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="00E32AF5" w:rsidRPr="000F5E7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782337A0" w14:textId="77777777" w:rsidR="006E4304" w:rsidRPr="000F5E79" w:rsidRDefault="006E4304" w:rsidP="000F5E79">
      <w:pPr>
        <w:spacing w:before="6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A19E1EB" w14:textId="77777777" w:rsidR="00537488" w:rsidRPr="000F5E79" w:rsidRDefault="00BC3BA3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Po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0F5E79">
        <w:rPr>
          <w:rFonts w:asciiTheme="minorHAnsi" w:eastAsia="Calibri" w:hAnsiTheme="minorHAnsi" w:cstheme="minorHAnsi"/>
          <w:sz w:val="22"/>
          <w:szCs w:val="22"/>
        </w:rPr>
        <w:t>lat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in 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gr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5</w:t>
      </w:r>
      <w:r w:rsidRPr="000F5E79">
        <w:rPr>
          <w:rFonts w:asciiTheme="minorHAnsi" w:eastAsia="Calibri" w:hAnsiTheme="minorHAnsi" w:cstheme="minorHAnsi"/>
          <w:sz w:val="22"/>
          <w:szCs w:val="22"/>
        </w:rPr>
        <w:t>%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4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, br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ing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5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5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DFCEAAF" w14:textId="77777777" w:rsidR="00537488" w:rsidRPr="000F5E79" w:rsidRDefault="00BC3BA3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ov</w:t>
      </w:r>
      <w:r w:rsidRPr="000F5E79">
        <w:rPr>
          <w:rFonts w:asciiTheme="minorHAnsi" w:eastAsia="Calibri" w:hAnsiTheme="minorHAnsi" w:cstheme="minorHAnsi"/>
          <w:sz w:val="22"/>
          <w:szCs w:val="22"/>
        </w:rPr>
        <w:t>en</w:t>
      </w:r>
      <w:r w:rsidRPr="000F5E79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ain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rm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lic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sport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ac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ss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lin</w:t>
      </w:r>
      <w:r w:rsidRPr="000F5E79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with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6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7</w:t>
      </w:r>
      <w:r w:rsidRPr="000F5E79">
        <w:rPr>
          <w:rFonts w:asciiTheme="minorHAnsi" w:eastAsia="Calibri" w:hAnsiTheme="minorHAnsi" w:cstheme="minorHAnsi"/>
          <w:sz w:val="22"/>
          <w:szCs w:val="22"/>
        </w:rPr>
        <w:t>%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sport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j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e</w:t>
      </w:r>
      <w:r w:rsidRPr="000F5E79">
        <w:rPr>
          <w:rFonts w:asciiTheme="minorHAnsi" w:eastAsia="Calibri" w:hAnsiTheme="minorHAnsi" w:cstheme="minorHAnsi"/>
          <w:sz w:val="22"/>
          <w:szCs w:val="22"/>
        </w:rPr>
        <w:t>ach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day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C40E38" w14:textId="77777777" w:rsidR="00537488" w:rsidRPr="000F5E79" w:rsidRDefault="00BC3BA3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Cars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ac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%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el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into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city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cent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each d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626198" w14:textId="77777777" w:rsidR="00537488" w:rsidRPr="000F5E79" w:rsidRDefault="00BC3BA3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 car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ies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1A23EE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three</w:t>
      </w:r>
      <w:r w:rsidR="001A23EE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and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1A23EE"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four times</w:t>
      </w:r>
      <w:r w:rsidR="001A23EE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 p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who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l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s or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rt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rai</w:t>
      </w:r>
      <w:r w:rsidRPr="000F5E79">
        <w:rPr>
          <w:rFonts w:asciiTheme="minorHAnsi" w:eastAsia="Calibri" w:hAnsiTheme="minorHAnsi" w:cstheme="minorHAnsi"/>
          <w:spacing w:val="5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46E9BF" w14:textId="77777777" w:rsidR="006E4304" w:rsidRPr="000F5E79" w:rsidRDefault="00BC3BA3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rk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bi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cle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as 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eas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43</w:t>
      </w:r>
      <w:r w:rsidRPr="000F5E79">
        <w:rPr>
          <w:rFonts w:asciiTheme="minorHAnsi" w:eastAsia="Calibri" w:hAnsiTheme="minorHAnsi" w:cstheme="minorHAnsi"/>
          <w:sz w:val="22"/>
          <w:szCs w:val="22"/>
        </w:rPr>
        <w:t>%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ce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8222F2" w14:textId="77777777" w:rsidR="00C61F30" w:rsidRPr="000F5E79" w:rsidRDefault="003B68C8" w:rsidP="000F5E79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0F5E79">
        <w:rPr>
          <w:rFonts w:asciiTheme="minorHAnsi" w:hAnsiTheme="minorHAnsi"/>
          <w:bCs/>
          <w:sz w:val="22"/>
          <w:szCs w:val="22"/>
        </w:rPr>
        <w:t xml:space="preserve">Over </w:t>
      </w:r>
      <w:r w:rsidR="00C61F30" w:rsidRPr="000F5E79">
        <w:rPr>
          <w:rFonts w:asciiTheme="minorHAnsi" w:hAnsiTheme="minorHAnsi"/>
          <w:bCs/>
          <w:sz w:val="22"/>
          <w:szCs w:val="22"/>
        </w:rPr>
        <w:t>141.3 million</w:t>
      </w:r>
      <w:r w:rsidR="00C61F30" w:rsidRPr="000F5E79">
        <w:rPr>
          <w:rFonts w:asciiTheme="minorHAnsi" w:hAnsiTheme="minorHAnsi"/>
          <w:sz w:val="22"/>
          <w:szCs w:val="22"/>
        </w:rPr>
        <w:t xml:space="preserve"> passengers used the Dublin Bus and Go-Ahead services in Dublin </w:t>
      </w:r>
      <w:r w:rsidRPr="000F5E79">
        <w:rPr>
          <w:rFonts w:asciiTheme="minorHAnsi" w:hAnsiTheme="minorHAnsi"/>
          <w:sz w:val="22"/>
          <w:szCs w:val="22"/>
        </w:rPr>
        <w:t>in 2018</w:t>
      </w:r>
      <w:r w:rsidR="00C61F30" w:rsidRPr="000F5E79">
        <w:rPr>
          <w:rFonts w:asciiTheme="minorHAnsi" w:hAnsiTheme="minorHAnsi"/>
          <w:sz w:val="22"/>
          <w:szCs w:val="22"/>
        </w:rPr>
        <w:t xml:space="preserve">, representing an increase of </w:t>
      </w:r>
      <w:r w:rsidRPr="000F5E79">
        <w:rPr>
          <w:rFonts w:asciiTheme="minorHAnsi" w:hAnsiTheme="minorHAnsi"/>
          <w:sz w:val="22"/>
          <w:szCs w:val="22"/>
        </w:rPr>
        <w:t>4</w:t>
      </w:r>
      <w:r w:rsidR="00C61F30" w:rsidRPr="000F5E79">
        <w:rPr>
          <w:rFonts w:asciiTheme="minorHAnsi" w:hAnsiTheme="minorHAnsi"/>
          <w:bCs/>
          <w:sz w:val="22"/>
          <w:szCs w:val="22"/>
        </w:rPr>
        <w:t>%</w:t>
      </w:r>
      <w:r w:rsidR="00C61F30" w:rsidRPr="000F5E79">
        <w:rPr>
          <w:rFonts w:asciiTheme="minorHAnsi" w:hAnsiTheme="minorHAnsi"/>
          <w:sz w:val="22"/>
          <w:szCs w:val="22"/>
        </w:rPr>
        <w:t xml:space="preserve"> over </w:t>
      </w:r>
      <w:r w:rsidRPr="000F5E79">
        <w:rPr>
          <w:rFonts w:asciiTheme="minorHAnsi" w:hAnsiTheme="minorHAnsi"/>
          <w:sz w:val="22"/>
          <w:szCs w:val="22"/>
        </w:rPr>
        <w:t>2017.</w:t>
      </w:r>
      <w:r w:rsidR="00C61F30" w:rsidRPr="000F5E79">
        <w:rPr>
          <w:rFonts w:asciiTheme="minorHAnsi" w:hAnsiTheme="minorHAnsi"/>
          <w:sz w:val="22"/>
          <w:szCs w:val="22"/>
        </w:rPr>
        <w:t xml:space="preserve"> </w:t>
      </w:r>
    </w:p>
    <w:p w14:paraId="71838098" w14:textId="77777777" w:rsidR="006E4304" w:rsidRPr="000F5E79" w:rsidRDefault="006E4304" w:rsidP="00BE036A">
      <w:pPr>
        <w:spacing w:before="5"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E92986" w14:textId="77777777" w:rsidR="006E4304" w:rsidRPr="000F5E79" w:rsidRDefault="006E4304" w:rsidP="00BE036A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EADF81" w14:textId="77777777" w:rsidR="006E4304" w:rsidRPr="000F5E79" w:rsidRDefault="00BC3BA3" w:rsidP="000F5E7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do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j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ec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088D524D" w14:textId="77777777" w:rsidR="006E4304" w:rsidRPr="000F5E79" w:rsidRDefault="006E4304" w:rsidP="000F5E79">
      <w:pPr>
        <w:spacing w:before="6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09AFFF5" w14:textId="272FEC42" w:rsidR="00537488" w:rsidRPr="000F5E79" w:rsidRDefault="00BC3BA3" w:rsidP="000F5E79">
      <w:pPr>
        <w:pStyle w:val="ListParagraph"/>
        <w:numPr>
          <w:ilvl w:val="0"/>
          <w:numId w:val="4"/>
        </w:numPr>
        <w:tabs>
          <w:tab w:val="left" w:pos="920"/>
        </w:tabs>
        <w:spacing w:line="252" w:lineRule="auto"/>
        <w:ind w:left="426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3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0F5E79">
        <w:rPr>
          <w:rFonts w:asciiTheme="minorHAnsi" w:eastAsia="Calibri" w:hAnsiTheme="minorHAnsi" w:cstheme="minorHAnsi"/>
          <w:sz w:val="22"/>
          <w:szCs w:val="22"/>
        </w:rPr>
        <w:t>f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riori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y 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1B7FA7" w:rsidRPr="000F5E79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tracks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0F5E79">
        <w:rPr>
          <w:rFonts w:asciiTheme="minorHAnsi" w:eastAsia="Calibri" w:hAnsiTheme="minorHAnsi" w:cstheme="minorHAnsi"/>
          <w:sz w:val="22"/>
          <w:szCs w:val="22"/>
        </w:rPr>
        <w:t>6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 the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z w:val="22"/>
          <w:szCs w:val="22"/>
        </w:rPr>
        <w:t>est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s in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lin.</w:t>
      </w:r>
    </w:p>
    <w:p w14:paraId="455A2562" w14:textId="77777777" w:rsidR="00537488" w:rsidRPr="000F5E79" w:rsidRDefault="00BC3BA3" w:rsidP="000F5E79">
      <w:pPr>
        <w:pStyle w:val="ListParagraph"/>
        <w:numPr>
          <w:ilvl w:val="0"/>
          <w:numId w:val="4"/>
        </w:numPr>
        <w:tabs>
          <w:tab w:val="left" w:pos="920"/>
        </w:tabs>
        <w:spacing w:line="252" w:lineRule="auto"/>
        <w:ind w:left="426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el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ery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j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up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4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5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%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ach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or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58F01A" w14:textId="59A2C6D6" w:rsidR="00537488" w:rsidRPr="007D459C" w:rsidRDefault="001A23EE" w:rsidP="000F5E79">
      <w:pPr>
        <w:pStyle w:val="ListParagraph"/>
        <w:numPr>
          <w:ilvl w:val="0"/>
          <w:numId w:val="4"/>
        </w:numPr>
        <w:tabs>
          <w:tab w:val="left" w:pos="920"/>
        </w:tabs>
        <w:spacing w:line="252" w:lineRule="auto"/>
        <w:ind w:left="426" w:right="81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nnual passenger grow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h in 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ublin Bus ser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ices </w:t>
      </w: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on the next</w:t>
      </w:r>
      <w:r w:rsidR="000F5E79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six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rrid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rs unveiled 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day 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has increas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d by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up to </w:t>
      </w:r>
      <w:r w:rsidR="00685D06">
        <w:rPr>
          <w:rFonts w:asciiTheme="minorHAnsi" w:eastAsia="Calibri" w:hAnsiTheme="minorHAnsi" w:cstheme="minorHAnsi"/>
          <w:spacing w:val="1"/>
          <w:sz w:val="22"/>
          <w:szCs w:val="22"/>
        </w:rPr>
        <w:t>18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%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in the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y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ears 20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5 to 2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="00BC3BA3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="00231B2B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>8.</w:t>
      </w:r>
      <w:r w:rsidR="002D5AF5" w:rsidRPr="007D459C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</w:p>
    <w:p w14:paraId="24FFE492" w14:textId="77777777" w:rsidR="006E4304" w:rsidRPr="000F5E79" w:rsidRDefault="001A23EE" w:rsidP="000F5E79">
      <w:pPr>
        <w:pStyle w:val="ListParagraph"/>
        <w:numPr>
          <w:ilvl w:val="0"/>
          <w:numId w:val="4"/>
        </w:numPr>
        <w:tabs>
          <w:tab w:val="left" w:pos="920"/>
        </w:tabs>
        <w:spacing w:line="252" w:lineRule="auto"/>
        <w:ind w:left="426" w:right="8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Overall the current bus system has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D96CC2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dedicated </w:t>
      </w:r>
      <w:r w:rsidR="00BC3BA3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s la</w:t>
      </w:r>
      <w:r w:rsidR="00BC3BA3"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es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="00BC3BA3"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BC3BA3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ly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="00BC3BA3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BC3BA3"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e</w:t>
      </w:r>
      <w:r w:rsidR="00BC3BA3"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th</w:t>
      </w:r>
      <w:r w:rsidR="00BC3BA3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rd</w:t>
      </w:r>
      <w:r w:rsidR="00BC3BA3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BC3BA3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="00BC3BA3"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the route lengths</w:t>
      </w:r>
      <w:r w:rsidR="00BC3BA3"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C27C249" w14:textId="77777777" w:rsidR="001B7FA7" w:rsidRPr="000F5E79" w:rsidRDefault="001B7FA7" w:rsidP="000F5E7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A82308" w14:textId="462F5B40" w:rsidR="006E4304" w:rsidRPr="000F5E79" w:rsidRDefault="00BC3BA3" w:rsidP="000F5E79">
      <w:pPr>
        <w:spacing w:line="260" w:lineRule="exac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ha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D2CE3"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T</w:t>
      </w:r>
      <w:r w:rsidR="000F5E79"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hree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ts</w:t>
      </w:r>
    </w:p>
    <w:p w14:paraId="0054BA89" w14:textId="77777777" w:rsidR="00536F2A" w:rsidRPr="000F5E79" w:rsidRDefault="00536F2A" w:rsidP="000F5E79">
      <w:pPr>
        <w:spacing w:line="260" w:lineRule="exac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D84B7F7" w14:textId="10FD2777" w:rsidR="002B7795" w:rsidRPr="000F5E79" w:rsidRDefault="002B7795" w:rsidP="000F5E79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Th</w:t>
      </w:r>
      <w:r w:rsidR="00DD2CE3" w:rsidRPr="000F5E79">
        <w:rPr>
          <w:rFonts w:asciiTheme="minorHAnsi" w:eastAsia="Calibri" w:hAnsiTheme="minorHAnsi" w:cstheme="minorHAnsi"/>
          <w:sz w:val="22"/>
          <w:szCs w:val="22"/>
        </w:rPr>
        <w:t xml:space="preserve">e public consultation for Phase </w:t>
      </w:r>
      <w:r w:rsidR="000F5E79" w:rsidRPr="000F5E79">
        <w:rPr>
          <w:rFonts w:asciiTheme="minorHAnsi" w:eastAsia="Calibri" w:hAnsiTheme="minorHAnsi" w:cstheme="minorHAnsi"/>
          <w:sz w:val="22"/>
          <w:szCs w:val="22"/>
        </w:rPr>
        <w:t>Three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 has now commenced and submissions can be made until </w:t>
      </w:r>
      <w:r w:rsidR="00CA1B3A" w:rsidRPr="000F5E79">
        <w:rPr>
          <w:rFonts w:asciiTheme="minorHAnsi" w:eastAsia="Calibri" w:hAnsiTheme="minorHAnsi" w:cstheme="minorHAnsi"/>
          <w:sz w:val="22"/>
          <w:szCs w:val="22"/>
        </w:rPr>
        <w:t>Tuesday, 30</w:t>
      </w:r>
      <w:r w:rsidR="00CA1B3A" w:rsidRPr="000F5E79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="00CA1B3A" w:rsidRPr="000F5E79">
        <w:rPr>
          <w:rFonts w:asciiTheme="minorHAnsi" w:eastAsia="Calibri" w:hAnsiTheme="minorHAnsi" w:cstheme="minorHAnsi"/>
          <w:sz w:val="22"/>
          <w:szCs w:val="22"/>
        </w:rPr>
        <w:t xml:space="preserve"> April 2019. </w:t>
      </w:r>
    </w:p>
    <w:p w14:paraId="77926049" w14:textId="77777777" w:rsidR="00C94CE8" w:rsidRPr="0000504C" w:rsidRDefault="00C94CE8">
      <w:pPr>
        <w:spacing w:line="260" w:lineRule="exact"/>
        <w:ind w:left="220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Style w:val="TableGrid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851"/>
        <w:gridCol w:w="850"/>
        <w:gridCol w:w="1276"/>
        <w:gridCol w:w="1417"/>
        <w:gridCol w:w="1304"/>
      </w:tblGrid>
      <w:tr w:rsidR="001B7FA7" w:rsidRPr="002269CD" w14:paraId="1F64D8CD" w14:textId="77777777" w:rsidTr="001B7FA7">
        <w:tc>
          <w:tcPr>
            <w:tcW w:w="1277" w:type="dxa"/>
            <w:shd w:val="clear" w:color="auto" w:fill="00B0F0"/>
          </w:tcPr>
          <w:p w14:paraId="4584CBC7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Corridor</w:t>
            </w:r>
          </w:p>
        </w:tc>
        <w:tc>
          <w:tcPr>
            <w:tcW w:w="1134" w:type="dxa"/>
            <w:shd w:val="clear" w:color="auto" w:fill="00B0F0"/>
          </w:tcPr>
          <w:p w14:paraId="128A637E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No. Properties Impacted</w:t>
            </w:r>
          </w:p>
        </w:tc>
        <w:tc>
          <w:tcPr>
            <w:tcW w:w="992" w:type="dxa"/>
            <w:shd w:val="clear" w:color="auto" w:fill="00B0F0"/>
          </w:tcPr>
          <w:p w14:paraId="62179636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No. Parking spaces being removed</w:t>
            </w:r>
          </w:p>
        </w:tc>
        <w:tc>
          <w:tcPr>
            <w:tcW w:w="992" w:type="dxa"/>
            <w:shd w:val="clear" w:color="auto" w:fill="00B0F0"/>
          </w:tcPr>
          <w:p w14:paraId="3DEA93B9" w14:textId="77777777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No. roadside tre</w:t>
            </w:r>
            <w:r>
              <w:rPr>
                <w:rFonts w:asciiTheme="minorHAnsi" w:eastAsia="Calibri" w:hAnsiTheme="minorHAnsi" w:cstheme="minorHAnsi"/>
                <w:b/>
              </w:rPr>
              <w:t>e</w:t>
            </w:r>
            <w:r w:rsidRPr="00F942CE">
              <w:rPr>
                <w:rFonts w:asciiTheme="minorHAnsi" w:eastAsia="Calibri" w:hAnsiTheme="minorHAnsi" w:cstheme="minorHAnsi"/>
                <w:b/>
              </w:rPr>
              <w:t>s being removed</w:t>
            </w:r>
          </w:p>
        </w:tc>
        <w:tc>
          <w:tcPr>
            <w:tcW w:w="851" w:type="dxa"/>
            <w:shd w:val="clear" w:color="auto" w:fill="00B0F0"/>
          </w:tcPr>
          <w:p w14:paraId="6B31EE94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Route length</w:t>
            </w:r>
          </w:p>
        </w:tc>
        <w:tc>
          <w:tcPr>
            <w:tcW w:w="850" w:type="dxa"/>
            <w:shd w:val="clear" w:color="auto" w:fill="00B0F0"/>
          </w:tcPr>
          <w:p w14:paraId="63B31A1B" w14:textId="50DFE323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New cycle lane length</w:t>
            </w:r>
          </w:p>
        </w:tc>
        <w:tc>
          <w:tcPr>
            <w:tcW w:w="1276" w:type="dxa"/>
            <w:shd w:val="clear" w:color="auto" w:fill="00B0F0"/>
          </w:tcPr>
          <w:p w14:paraId="759AA3D1" w14:textId="7273E8B3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Current bus journey time</w:t>
            </w:r>
          </w:p>
        </w:tc>
        <w:tc>
          <w:tcPr>
            <w:tcW w:w="1417" w:type="dxa"/>
            <w:shd w:val="clear" w:color="auto" w:fill="00B0F0"/>
          </w:tcPr>
          <w:p w14:paraId="488B7319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BusConnects journey time</w:t>
            </w:r>
          </w:p>
        </w:tc>
        <w:tc>
          <w:tcPr>
            <w:tcW w:w="1304" w:type="dxa"/>
            <w:shd w:val="clear" w:color="auto" w:fill="00B0F0"/>
          </w:tcPr>
          <w:p w14:paraId="28CB6EC2" w14:textId="77777777" w:rsidR="001B7FA7" w:rsidRPr="00F942CE" w:rsidRDefault="001B7FA7" w:rsidP="00EB0585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942CE">
              <w:rPr>
                <w:rFonts w:asciiTheme="minorHAnsi" w:eastAsia="Calibri" w:hAnsiTheme="minorHAnsi" w:cstheme="minorHAnsi"/>
                <w:b/>
              </w:rPr>
              <w:t>Future bus journey time without Bus-Connects</w:t>
            </w:r>
          </w:p>
        </w:tc>
      </w:tr>
      <w:tr w:rsidR="001B7FA7" w:rsidRPr="0000504C" w14:paraId="215CACE6" w14:textId="77777777" w:rsidTr="001B7FA7">
        <w:tc>
          <w:tcPr>
            <w:tcW w:w="1277" w:type="dxa"/>
            <w:vAlign w:val="center"/>
          </w:tcPr>
          <w:p w14:paraId="7ADDFF85" w14:textId="32BF3FB8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Ballymun</w:t>
            </w:r>
            <w:r w:rsidRPr="00F942CE">
              <w:rPr>
                <w:rFonts w:asciiTheme="minorHAnsi" w:eastAsia="Calibri" w:hAnsiTheme="minorHAnsi" w:cstheme="minorHAnsi"/>
              </w:rPr>
              <w:t xml:space="preserve"> to City Centre</w:t>
            </w:r>
            <w:r>
              <w:rPr>
                <w:rFonts w:asciiTheme="minorHAnsi" w:eastAsia="Calibri" w:hAnsiTheme="minorHAnsi" w:cstheme="minorHAnsi"/>
              </w:rPr>
              <w:t xml:space="preserve"> (Option A)</w:t>
            </w:r>
          </w:p>
        </w:tc>
        <w:tc>
          <w:tcPr>
            <w:tcW w:w="1134" w:type="dxa"/>
            <w:vAlign w:val="center"/>
          </w:tcPr>
          <w:p w14:paraId="31A0835C" w14:textId="1044C78B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34</w:t>
            </w:r>
          </w:p>
        </w:tc>
        <w:tc>
          <w:tcPr>
            <w:tcW w:w="992" w:type="dxa"/>
            <w:vAlign w:val="center"/>
          </w:tcPr>
          <w:p w14:paraId="75DC2594" w14:textId="518B5FC3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46</w:t>
            </w:r>
          </w:p>
        </w:tc>
        <w:tc>
          <w:tcPr>
            <w:tcW w:w="992" w:type="dxa"/>
            <w:vAlign w:val="center"/>
          </w:tcPr>
          <w:p w14:paraId="199A91B5" w14:textId="1F75FF35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</w:t>
            </w:r>
          </w:p>
        </w:tc>
        <w:tc>
          <w:tcPr>
            <w:tcW w:w="851" w:type="dxa"/>
            <w:vAlign w:val="center"/>
          </w:tcPr>
          <w:p w14:paraId="59D498CE" w14:textId="73507719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6km</w:t>
            </w:r>
          </w:p>
        </w:tc>
        <w:tc>
          <w:tcPr>
            <w:tcW w:w="850" w:type="dxa"/>
            <w:vAlign w:val="center"/>
          </w:tcPr>
          <w:p w14:paraId="5A7448D6" w14:textId="6B857FEB" w:rsidR="001B7FA7" w:rsidRPr="00F942CE" w:rsidRDefault="001B7FA7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5.5km</w:t>
            </w:r>
          </w:p>
        </w:tc>
        <w:tc>
          <w:tcPr>
            <w:tcW w:w="1276" w:type="dxa"/>
            <w:vAlign w:val="center"/>
          </w:tcPr>
          <w:p w14:paraId="4BF6FEB0" w14:textId="64B7696C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45 mins</w:t>
            </w:r>
          </w:p>
        </w:tc>
        <w:tc>
          <w:tcPr>
            <w:tcW w:w="1417" w:type="dxa"/>
            <w:vAlign w:val="center"/>
          </w:tcPr>
          <w:p w14:paraId="5D957656" w14:textId="0B08D37A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20-25 mins</w:t>
            </w:r>
          </w:p>
        </w:tc>
        <w:tc>
          <w:tcPr>
            <w:tcW w:w="1304" w:type="dxa"/>
            <w:vAlign w:val="center"/>
          </w:tcPr>
          <w:p w14:paraId="49E99742" w14:textId="5183DD4B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55 mins + </w:t>
            </w:r>
          </w:p>
        </w:tc>
      </w:tr>
      <w:tr w:rsidR="001B7FA7" w:rsidRPr="0000504C" w14:paraId="77611D32" w14:textId="77777777" w:rsidTr="001B7FA7">
        <w:tc>
          <w:tcPr>
            <w:tcW w:w="1277" w:type="dxa"/>
            <w:vAlign w:val="center"/>
          </w:tcPr>
          <w:p w14:paraId="7B61B8EF" w14:textId="6A33C5AF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Ballymun</w:t>
            </w:r>
            <w:r w:rsidRPr="00F942CE">
              <w:rPr>
                <w:rFonts w:asciiTheme="minorHAnsi" w:eastAsia="Calibri" w:hAnsiTheme="minorHAnsi" w:cstheme="minorHAnsi"/>
              </w:rPr>
              <w:t xml:space="preserve"> to City Centre</w:t>
            </w:r>
            <w:r>
              <w:rPr>
                <w:rFonts w:asciiTheme="minorHAnsi" w:eastAsia="Calibri" w:hAnsiTheme="minorHAnsi" w:cstheme="minorHAnsi"/>
              </w:rPr>
              <w:t xml:space="preserve"> (Option B)</w:t>
            </w:r>
          </w:p>
        </w:tc>
        <w:tc>
          <w:tcPr>
            <w:tcW w:w="1134" w:type="dxa"/>
            <w:vAlign w:val="center"/>
          </w:tcPr>
          <w:p w14:paraId="6F00B0AB" w14:textId="58A9F3FC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80</w:t>
            </w:r>
          </w:p>
        </w:tc>
        <w:tc>
          <w:tcPr>
            <w:tcW w:w="992" w:type="dxa"/>
            <w:vAlign w:val="center"/>
          </w:tcPr>
          <w:p w14:paraId="0886761A" w14:textId="53968DF2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48</w:t>
            </w:r>
          </w:p>
        </w:tc>
        <w:tc>
          <w:tcPr>
            <w:tcW w:w="992" w:type="dxa"/>
            <w:vAlign w:val="center"/>
          </w:tcPr>
          <w:p w14:paraId="296D7F2A" w14:textId="01E3C0C4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140</w:t>
            </w:r>
          </w:p>
        </w:tc>
        <w:tc>
          <w:tcPr>
            <w:tcW w:w="851" w:type="dxa"/>
            <w:vAlign w:val="center"/>
          </w:tcPr>
          <w:p w14:paraId="68B43F2E" w14:textId="66D9E014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6km</w:t>
            </w:r>
          </w:p>
        </w:tc>
        <w:tc>
          <w:tcPr>
            <w:tcW w:w="850" w:type="dxa"/>
            <w:vAlign w:val="center"/>
          </w:tcPr>
          <w:p w14:paraId="3EF5A855" w14:textId="01AB207D" w:rsidR="001B7FA7" w:rsidRPr="00F942CE" w:rsidRDefault="001B7FA7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7.5km</w:t>
            </w:r>
          </w:p>
        </w:tc>
        <w:tc>
          <w:tcPr>
            <w:tcW w:w="1276" w:type="dxa"/>
            <w:vAlign w:val="center"/>
          </w:tcPr>
          <w:p w14:paraId="65E8A824" w14:textId="2F3DED4A" w:rsidR="001B7FA7" w:rsidRPr="00F942CE" w:rsidRDefault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45 mins</w:t>
            </w:r>
          </w:p>
        </w:tc>
        <w:tc>
          <w:tcPr>
            <w:tcW w:w="1417" w:type="dxa"/>
            <w:vAlign w:val="center"/>
          </w:tcPr>
          <w:p w14:paraId="29876484" w14:textId="6CB1A22E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20-25 mins</w:t>
            </w:r>
          </w:p>
        </w:tc>
        <w:tc>
          <w:tcPr>
            <w:tcW w:w="1304" w:type="dxa"/>
            <w:vAlign w:val="center"/>
          </w:tcPr>
          <w:p w14:paraId="4A27E3F5" w14:textId="27616C7D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55 mins +</w:t>
            </w:r>
          </w:p>
        </w:tc>
      </w:tr>
      <w:tr w:rsidR="001B7FA7" w:rsidRPr="0000504C" w14:paraId="0A78239B" w14:textId="77777777" w:rsidTr="001B7FA7">
        <w:tc>
          <w:tcPr>
            <w:tcW w:w="1277" w:type="dxa"/>
            <w:vAlign w:val="center"/>
          </w:tcPr>
          <w:p w14:paraId="63A9F648" w14:textId="532ED20D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Finglas to </w:t>
            </w:r>
            <w:r w:rsidRPr="000F5E79">
              <w:rPr>
                <w:rFonts w:asciiTheme="minorHAnsi" w:eastAsia="Calibri" w:hAnsiTheme="minorHAnsi" w:cstheme="minorHAnsi"/>
                <w:spacing w:val="-1"/>
                <w:position w:val="1"/>
                <w:sz w:val="19"/>
                <w:szCs w:val="19"/>
              </w:rPr>
              <w:t>Phibsborough</w:t>
            </w:r>
          </w:p>
        </w:tc>
        <w:tc>
          <w:tcPr>
            <w:tcW w:w="1134" w:type="dxa"/>
            <w:vAlign w:val="center"/>
          </w:tcPr>
          <w:p w14:paraId="0A5A1063" w14:textId="1306C2F6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24</w:t>
            </w:r>
          </w:p>
        </w:tc>
        <w:tc>
          <w:tcPr>
            <w:tcW w:w="992" w:type="dxa"/>
            <w:vAlign w:val="center"/>
          </w:tcPr>
          <w:p w14:paraId="3C334C7B" w14:textId="15132C77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992" w:type="dxa"/>
            <w:vAlign w:val="center"/>
          </w:tcPr>
          <w:p w14:paraId="1709CC19" w14:textId="25330761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130</w:t>
            </w:r>
          </w:p>
        </w:tc>
        <w:tc>
          <w:tcPr>
            <w:tcW w:w="851" w:type="dxa"/>
            <w:vAlign w:val="center"/>
          </w:tcPr>
          <w:p w14:paraId="6DE7A482" w14:textId="5055E657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850" w:type="dxa"/>
            <w:vAlign w:val="center"/>
          </w:tcPr>
          <w:p w14:paraId="61E05EB0" w14:textId="77194262" w:rsidR="001B7FA7" w:rsidRPr="00F942CE" w:rsidRDefault="00CA1B3A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1276" w:type="dxa"/>
            <w:vAlign w:val="center"/>
          </w:tcPr>
          <w:p w14:paraId="6A9F0FBA" w14:textId="151E625F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17 mins</w:t>
            </w:r>
          </w:p>
        </w:tc>
        <w:tc>
          <w:tcPr>
            <w:tcW w:w="1417" w:type="dxa"/>
            <w:vAlign w:val="center"/>
          </w:tcPr>
          <w:p w14:paraId="732B4030" w14:textId="1DB3B8D6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 mins</w:t>
            </w:r>
          </w:p>
        </w:tc>
        <w:tc>
          <w:tcPr>
            <w:tcW w:w="1304" w:type="dxa"/>
            <w:vAlign w:val="center"/>
          </w:tcPr>
          <w:p w14:paraId="5D4A67AC" w14:textId="0F1B0D27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 mins +</w:t>
            </w:r>
          </w:p>
        </w:tc>
      </w:tr>
      <w:tr w:rsidR="001B7FA7" w:rsidRPr="0000504C" w14:paraId="6974EE3C" w14:textId="77777777" w:rsidTr="001B7FA7">
        <w:tc>
          <w:tcPr>
            <w:tcW w:w="1277" w:type="dxa"/>
            <w:vAlign w:val="center"/>
          </w:tcPr>
          <w:p w14:paraId="3DFA96EC" w14:textId="4AC86DEC" w:rsidR="001B7FA7" w:rsidRPr="00F942CE" w:rsidRDefault="00CA1B3A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  <w:position w:val="1"/>
              </w:rPr>
              <w:t>Bray to City Centre</w:t>
            </w:r>
          </w:p>
        </w:tc>
        <w:tc>
          <w:tcPr>
            <w:tcW w:w="1134" w:type="dxa"/>
            <w:vAlign w:val="center"/>
          </w:tcPr>
          <w:p w14:paraId="517CBC9E" w14:textId="0B74EF6E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166</w:t>
            </w:r>
          </w:p>
        </w:tc>
        <w:tc>
          <w:tcPr>
            <w:tcW w:w="992" w:type="dxa"/>
            <w:vAlign w:val="center"/>
          </w:tcPr>
          <w:p w14:paraId="395CCDEB" w14:textId="6D7B99CA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992" w:type="dxa"/>
            <w:vAlign w:val="center"/>
          </w:tcPr>
          <w:p w14:paraId="38548604" w14:textId="6D71E683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330</w:t>
            </w:r>
          </w:p>
        </w:tc>
        <w:tc>
          <w:tcPr>
            <w:tcW w:w="851" w:type="dxa"/>
            <w:vAlign w:val="center"/>
          </w:tcPr>
          <w:p w14:paraId="1DA61289" w14:textId="0566D517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13km</w:t>
            </w:r>
          </w:p>
        </w:tc>
        <w:tc>
          <w:tcPr>
            <w:tcW w:w="850" w:type="dxa"/>
            <w:vAlign w:val="center"/>
          </w:tcPr>
          <w:p w14:paraId="6FBFF54D" w14:textId="73DFC423" w:rsidR="001B7FA7" w:rsidRPr="00F942CE" w:rsidRDefault="000F5E79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14km</w:t>
            </w:r>
          </w:p>
        </w:tc>
        <w:tc>
          <w:tcPr>
            <w:tcW w:w="1276" w:type="dxa"/>
            <w:vAlign w:val="center"/>
          </w:tcPr>
          <w:p w14:paraId="0721C566" w14:textId="52F71FAB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55 mins</w:t>
            </w:r>
          </w:p>
        </w:tc>
        <w:tc>
          <w:tcPr>
            <w:tcW w:w="1417" w:type="dxa"/>
            <w:vAlign w:val="center"/>
          </w:tcPr>
          <w:p w14:paraId="359E934D" w14:textId="539CDDD1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40-45 mins</w:t>
            </w:r>
          </w:p>
        </w:tc>
        <w:tc>
          <w:tcPr>
            <w:tcW w:w="1304" w:type="dxa"/>
            <w:vAlign w:val="center"/>
          </w:tcPr>
          <w:p w14:paraId="1F85C21F" w14:textId="4A5CCBD9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70 mins +</w:t>
            </w:r>
          </w:p>
        </w:tc>
      </w:tr>
      <w:tr w:rsidR="001B7FA7" w:rsidRPr="0000504C" w14:paraId="2F87240C" w14:textId="77777777" w:rsidTr="001B7FA7">
        <w:tc>
          <w:tcPr>
            <w:tcW w:w="1277" w:type="dxa"/>
            <w:vAlign w:val="center"/>
          </w:tcPr>
          <w:p w14:paraId="45E45EDF" w14:textId="66645529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UCD Ballsbridge to City Centre</w:t>
            </w:r>
          </w:p>
        </w:tc>
        <w:tc>
          <w:tcPr>
            <w:tcW w:w="1134" w:type="dxa"/>
            <w:vAlign w:val="center"/>
          </w:tcPr>
          <w:p w14:paraId="65185A24" w14:textId="60249724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67</w:t>
            </w:r>
          </w:p>
        </w:tc>
        <w:tc>
          <w:tcPr>
            <w:tcW w:w="992" w:type="dxa"/>
            <w:vAlign w:val="center"/>
          </w:tcPr>
          <w:p w14:paraId="7246FBB4" w14:textId="7D300A8D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94</w:t>
            </w:r>
          </w:p>
        </w:tc>
        <w:tc>
          <w:tcPr>
            <w:tcW w:w="992" w:type="dxa"/>
            <w:vAlign w:val="center"/>
          </w:tcPr>
          <w:p w14:paraId="2833266C" w14:textId="36D2FF89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160</w:t>
            </w:r>
          </w:p>
        </w:tc>
        <w:tc>
          <w:tcPr>
            <w:tcW w:w="851" w:type="dxa"/>
            <w:vAlign w:val="center"/>
          </w:tcPr>
          <w:p w14:paraId="4D55C4CA" w14:textId="1728896B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850" w:type="dxa"/>
            <w:vAlign w:val="center"/>
          </w:tcPr>
          <w:p w14:paraId="5696A02A" w14:textId="0A18702D" w:rsidR="001B7FA7" w:rsidRPr="00F942CE" w:rsidRDefault="000F5E79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1276" w:type="dxa"/>
            <w:vAlign w:val="center"/>
          </w:tcPr>
          <w:p w14:paraId="6E6B6521" w14:textId="77B9AF2C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35 mins</w:t>
            </w:r>
          </w:p>
        </w:tc>
        <w:tc>
          <w:tcPr>
            <w:tcW w:w="1417" w:type="dxa"/>
            <w:vAlign w:val="center"/>
          </w:tcPr>
          <w:p w14:paraId="29138479" w14:textId="4A1FF319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14-15 mins</w:t>
            </w:r>
          </w:p>
        </w:tc>
        <w:tc>
          <w:tcPr>
            <w:tcW w:w="1304" w:type="dxa"/>
            <w:vAlign w:val="center"/>
          </w:tcPr>
          <w:p w14:paraId="6CCDD592" w14:textId="71593198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45 mins+</w:t>
            </w:r>
          </w:p>
        </w:tc>
      </w:tr>
      <w:tr w:rsidR="001B7FA7" w:rsidRPr="0000504C" w14:paraId="0ACF19D2" w14:textId="77777777" w:rsidTr="001B7FA7">
        <w:tc>
          <w:tcPr>
            <w:tcW w:w="1277" w:type="dxa"/>
            <w:vAlign w:val="center"/>
          </w:tcPr>
          <w:p w14:paraId="6E7EAA50" w14:textId="332FBBF1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Blackrock to Merrion</w:t>
            </w:r>
          </w:p>
        </w:tc>
        <w:tc>
          <w:tcPr>
            <w:tcW w:w="1134" w:type="dxa"/>
            <w:vAlign w:val="center"/>
          </w:tcPr>
          <w:p w14:paraId="0C58A39F" w14:textId="3AFFCEBB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51</w:t>
            </w:r>
          </w:p>
        </w:tc>
        <w:tc>
          <w:tcPr>
            <w:tcW w:w="992" w:type="dxa"/>
            <w:vAlign w:val="center"/>
          </w:tcPr>
          <w:p w14:paraId="3F89B53F" w14:textId="7733CCFF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33</w:t>
            </w:r>
          </w:p>
        </w:tc>
        <w:tc>
          <w:tcPr>
            <w:tcW w:w="992" w:type="dxa"/>
            <w:vAlign w:val="center"/>
          </w:tcPr>
          <w:p w14:paraId="20FB0B5A" w14:textId="36DE4228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</w:t>
            </w:r>
          </w:p>
        </w:tc>
        <w:tc>
          <w:tcPr>
            <w:tcW w:w="851" w:type="dxa"/>
            <w:vAlign w:val="center"/>
          </w:tcPr>
          <w:p w14:paraId="59EF50E3" w14:textId="4BDE874F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850" w:type="dxa"/>
            <w:vAlign w:val="center"/>
          </w:tcPr>
          <w:p w14:paraId="5AE92A9A" w14:textId="3C4BF343" w:rsidR="001B7FA7" w:rsidRPr="00F942CE" w:rsidRDefault="000F5E79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4km</w:t>
            </w:r>
          </w:p>
        </w:tc>
        <w:tc>
          <w:tcPr>
            <w:tcW w:w="1276" w:type="dxa"/>
            <w:vAlign w:val="center"/>
          </w:tcPr>
          <w:p w14:paraId="4CFF0276" w14:textId="782AE1EB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30 mins</w:t>
            </w:r>
          </w:p>
        </w:tc>
        <w:tc>
          <w:tcPr>
            <w:tcW w:w="1417" w:type="dxa"/>
            <w:vAlign w:val="center"/>
          </w:tcPr>
          <w:p w14:paraId="6E0E3537" w14:textId="1DC387B5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13-15 mins</w:t>
            </w:r>
          </w:p>
        </w:tc>
        <w:tc>
          <w:tcPr>
            <w:tcW w:w="1304" w:type="dxa"/>
            <w:vAlign w:val="center"/>
          </w:tcPr>
          <w:p w14:paraId="321C82B5" w14:textId="7A6B3C16" w:rsidR="001B7FA7" w:rsidRPr="00F942CE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 mins +</w:t>
            </w:r>
          </w:p>
        </w:tc>
      </w:tr>
      <w:tr w:rsidR="000F5E79" w:rsidRPr="0000504C" w14:paraId="26F57778" w14:textId="77777777" w:rsidTr="001B7FA7">
        <w:tc>
          <w:tcPr>
            <w:tcW w:w="1277" w:type="dxa"/>
            <w:vAlign w:val="center"/>
          </w:tcPr>
          <w:p w14:paraId="387C069F" w14:textId="6AA58EAB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position w:val="1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Ringsend to City Centre</w:t>
            </w:r>
          </w:p>
        </w:tc>
        <w:tc>
          <w:tcPr>
            <w:tcW w:w="1134" w:type="dxa"/>
            <w:vAlign w:val="center"/>
          </w:tcPr>
          <w:p w14:paraId="0916D469" w14:textId="6C5F2C95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992" w:type="dxa"/>
            <w:vAlign w:val="center"/>
          </w:tcPr>
          <w:p w14:paraId="4BDF8108" w14:textId="5EDCB541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55</w:t>
            </w:r>
          </w:p>
        </w:tc>
        <w:tc>
          <w:tcPr>
            <w:tcW w:w="992" w:type="dxa"/>
            <w:vAlign w:val="center"/>
          </w:tcPr>
          <w:p w14:paraId="5865F548" w14:textId="471DAF7D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</w:t>
            </w:r>
          </w:p>
        </w:tc>
        <w:tc>
          <w:tcPr>
            <w:tcW w:w="851" w:type="dxa"/>
            <w:vAlign w:val="center"/>
          </w:tcPr>
          <w:p w14:paraId="5A7FC224" w14:textId="760D6F35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5km</w:t>
            </w:r>
          </w:p>
        </w:tc>
        <w:tc>
          <w:tcPr>
            <w:tcW w:w="850" w:type="dxa"/>
            <w:vAlign w:val="center"/>
          </w:tcPr>
          <w:p w14:paraId="7247CA00" w14:textId="4B439A22" w:rsidR="000F5E79" w:rsidRDefault="000F5E79" w:rsidP="001B7FA7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6.5km</w:t>
            </w:r>
          </w:p>
        </w:tc>
        <w:tc>
          <w:tcPr>
            <w:tcW w:w="1276" w:type="dxa"/>
            <w:vAlign w:val="center"/>
          </w:tcPr>
          <w:p w14:paraId="471D438E" w14:textId="7E473654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Up to 35 mins</w:t>
            </w:r>
          </w:p>
        </w:tc>
        <w:tc>
          <w:tcPr>
            <w:tcW w:w="1417" w:type="dxa"/>
            <w:vAlign w:val="center"/>
          </w:tcPr>
          <w:p w14:paraId="48B58B9B" w14:textId="4E793CC7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15-18 mins</w:t>
            </w:r>
          </w:p>
        </w:tc>
        <w:tc>
          <w:tcPr>
            <w:tcW w:w="1304" w:type="dxa"/>
            <w:vAlign w:val="center"/>
          </w:tcPr>
          <w:p w14:paraId="77B99E29" w14:textId="7EED19FD" w:rsidR="000F5E79" w:rsidRDefault="000F5E79">
            <w:pPr>
              <w:spacing w:line="260" w:lineRule="exac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45 mins +</w:t>
            </w:r>
          </w:p>
        </w:tc>
      </w:tr>
    </w:tbl>
    <w:p w14:paraId="1E105CF5" w14:textId="77777777" w:rsidR="00536F2A" w:rsidRDefault="00536F2A" w:rsidP="00DD2CE3">
      <w:pPr>
        <w:spacing w:before="59" w:line="260" w:lineRule="exact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52B8A5E1" w14:textId="77777777" w:rsidR="00C268D7" w:rsidRDefault="00C268D7" w:rsidP="00DD2CE3">
      <w:pPr>
        <w:spacing w:before="59" w:line="260" w:lineRule="exact"/>
        <w:rPr>
          <w:rFonts w:asciiTheme="minorHAnsi" w:eastAsia="Calibri" w:hAnsiTheme="minorHAnsi" w:cstheme="minorHAnsi"/>
          <w:b/>
          <w:spacing w:val="1"/>
          <w:sz w:val="22"/>
          <w:szCs w:val="22"/>
        </w:rPr>
      </w:pPr>
    </w:p>
    <w:p w14:paraId="74CAF353" w14:textId="20F0D8C4" w:rsidR="002269CD" w:rsidRPr="000F5E79" w:rsidRDefault="002269CD" w:rsidP="00DD2CE3">
      <w:pPr>
        <w:spacing w:before="59"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lastRenderedPageBreak/>
        <w:t xml:space="preserve">Phase </w:t>
      </w:r>
      <w:r w:rsidR="00C268D7">
        <w:rPr>
          <w:rFonts w:asciiTheme="minorHAnsi" w:eastAsia="Calibri" w:hAnsiTheme="minorHAnsi" w:cstheme="minorHAnsi"/>
          <w:b/>
          <w:spacing w:val="1"/>
          <w:sz w:val="22"/>
          <w:szCs w:val="22"/>
        </w:rPr>
        <w:t>Three</w:t>
      </w:r>
      <w:r w:rsidR="00DD2CE3"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D96CC2"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–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B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="00D96CC2"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Services 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&amp;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An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nua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="003B68C8"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Patronage</w:t>
      </w:r>
      <w:r w:rsidRPr="000F5E79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pe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do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="00D96CC2" w:rsidRPr="000F5E79">
        <w:rPr>
          <w:rFonts w:asciiTheme="minorHAnsi" w:eastAsia="Calibri" w:hAnsiTheme="minorHAnsi" w:cstheme="minorHAnsi"/>
          <w:b/>
          <w:sz w:val="22"/>
          <w:szCs w:val="22"/>
        </w:rPr>
        <w:t>*</w:t>
      </w:r>
    </w:p>
    <w:p w14:paraId="28E5AC91" w14:textId="77777777" w:rsidR="00F942CE" w:rsidRDefault="00F942CE" w:rsidP="00DD2CE3">
      <w:pPr>
        <w:spacing w:before="59" w:line="260" w:lineRule="exact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536F2A" w:rsidRPr="00F942CE" w14:paraId="223D0CCD" w14:textId="77777777" w:rsidTr="007A4565">
        <w:trPr>
          <w:trHeight w:val="2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E1A026F" w14:textId="77777777" w:rsidR="00F942CE" w:rsidRPr="00F942CE" w:rsidRDefault="00F942CE" w:rsidP="00536F2A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16DC01F1" w14:textId="77777777" w:rsidR="00F942CE" w:rsidRPr="00F942CE" w:rsidRDefault="00F942CE" w:rsidP="00536F2A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11433513" w14:textId="77777777" w:rsidR="00F942CE" w:rsidRPr="00F942CE" w:rsidRDefault="00F942CE" w:rsidP="00536F2A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Annual Patronage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A57C80F" w14:textId="77777777" w:rsidR="00F942CE" w:rsidRPr="00F942CE" w:rsidRDefault="00F942CE" w:rsidP="00536F2A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Average Daily Patronage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74A2BD17" w14:textId="77777777" w:rsidR="00F942CE" w:rsidRPr="00F942CE" w:rsidRDefault="00F942CE" w:rsidP="00536F2A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% Growth</w:t>
            </w:r>
          </w:p>
        </w:tc>
      </w:tr>
      <w:tr w:rsidR="007D459C" w:rsidRPr="00F942CE" w14:paraId="4A1D3475" w14:textId="77777777" w:rsidTr="007A4565">
        <w:trPr>
          <w:trHeight w:val="2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20C840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Corridor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AF066E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Routes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96993A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8813C28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EDAE8F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4E9098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0DFF98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2134508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4C2370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F8703B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F65AAE" w14:textId="77777777" w:rsid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2015</w:t>
            </w:r>
          </w:p>
          <w:p w14:paraId="1A01977C" w14:textId="77777777" w:rsidR="00F942CE" w:rsidRPr="00F942CE" w:rsidRDefault="00F942CE">
            <w:pPr>
              <w:jc w:val="center"/>
              <w:rPr>
                <w:rFonts w:ascii="Calibri" w:hAnsi="Calibri"/>
                <w:b/>
                <w:bCs/>
                <w:color w:val="000000"/>
                <w:lang w:val="en-IE" w:eastAsia="en-IE"/>
              </w:rPr>
            </w:pP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-</w:t>
            </w:r>
            <w:r w:rsidR="004E0D90">
              <w:rPr>
                <w:rFonts w:ascii="Calibri" w:hAnsi="Calibri"/>
                <w:b/>
                <w:bCs/>
                <w:color w:val="000000"/>
                <w:lang w:val="en-IE" w:eastAsia="en-IE"/>
              </w:rPr>
              <w:t xml:space="preserve"> </w:t>
            </w:r>
            <w:r w:rsidRPr="00F942CE">
              <w:rPr>
                <w:rFonts w:ascii="Calibri" w:hAnsi="Calibri"/>
                <w:b/>
                <w:bCs/>
                <w:color w:val="000000"/>
                <w:lang w:val="en-IE" w:eastAsia="en-IE"/>
              </w:rPr>
              <w:t>2018</w:t>
            </w:r>
          </w:p>
        </w:tc>
      </w:tr>
      <w:tr w:rsidR="007D459C" w:rsidRPr="00F942CE" w14:paraId="274D25F1" w14:textId="77777777" w:rsidTr="007A4565">
        <w:trPr>
          <w:trHeight w:val="2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401F" w14:textId="10941EF1" w:rsidR="00F942CE" w:rsidRPr="00F942CE" w:rsidRDefault="00C268D7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</w:rPr>
              <w:t>Ballymun</w:t>
            </w:r>
            <w:r w:rsidRPr="00F942CE">
              <w:rPr>
                <w:rFonts w:asciiTheme="minorHAnsi" w:eastAsia="Calibri" w:hAnsiTheme="minorHAnsi" w:cstheme="minorHAnsi"/>
              </w:rPr>
              <w:t xml:space="preserve"> to City Centre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506B0C" w14:textId="7572D53D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4, 9, 11, 13, 17a, 42d, 40d, 83, 140, 220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5A7D" w14:textId="0B5BD777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17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.5m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67E8" w14:textId="5474F3FB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18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.4m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1F98" w14:textId="5A83EF68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19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.9m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CB1537" w14:textId="3A3E7566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20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.5m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905C" w14:textId="432E3ECC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47,837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7CB" w14:textId="74369FF7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50,298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56CC" w14:textId="7D889A31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54,494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EBA35" w14:textId="2B688605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56,288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A64E3" w14:textId="146EF1BC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18%</w:t>
            </w:r>
          </w:p>
        </w:tc>
      </w:tr>
      <w:tr w:rsidR="00536F2A" w:rsidRPr="00F942CE" w14:paraId="5A8B3247" w14:textId="77777777" w:rsidTr="007A4565">
        <w:trPr>
          <w:trHeight w:val="289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158" w14:textId="79AEDD8E" w:rsidR="00F942CE" w:rsidRPr="007A4565" w:rsidRDefault="00C268D7">
            <w:pPr>
              <w:jc w:val="center"/>
              <w:rPr>
                <w:rFonts w:ascii="Calibri" w:hAnsi="Calibri"/>
                <w:color w:val="000000"/>
                <w:sz w:val="19"/>
                <w:szCs w:val="19"/>
                <w:lang w:val="en-IE" w:eastAsia="en-IE"/>
              </w:rPr>
            </w:pPr>
            <w:r w:rsidRPr="007A4565">
              <w:rPr>
                <w:rFonts w:asciiTheme="minorHAnsi" w:eastAsia="Calibri" w:hAnsiTheme="minorHAnsi" w:cstheme="minorHAnsi"/>
                <w:spacing w:val="-1"/>
                <w:position w:val="1"/>
              </w:rPr>
              <w:t>Finglas to</w:t>
            </w:r>
            <w:r w:rsidRPr="007A4565">
              <w:rPr>
                <w:rFonts w:asciiTheme="minorHAnsi" w:eastAsia="Calibri" w:hAnsiTheme="minorHAnsi" w:cstheme="minorHAnsi"/>
                <w:spacing w:val="-1"/>
                <w:position w:val="1"/>
                <w:sz w:val="19"/>
                <w:szCs w:val="19"/>
              </w:rPr>
              <w:t xml:space="preserve"> Phibsborough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46229" w14:textId="0A8645C0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40, 40b, 40d, 140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502" w14:textId="76B3FF7B" w:rsidR="007D459C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8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.4m</w:t>
            </w:r>
          </w:p>
          <w:p w14:paraId="681675AA" w14:textId="5D65A56E" w:rsidR="00F942CE" w:rsidRPr="00F942CE" w:rsidRDefault="00F942CE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F27E" w14:textId="34E59613" w:rsidR="00F942CE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8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AFA7" w14:textId="07E0419D" w:rsidR="00F942CE" w:rsidRPr="00F942CE" w:rsidRDefault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="Calibri" w:hAnsi="Calibri"/>
                <w:color w:val="000000"/>
                <w:lang w:val="en-IE" w:eastAsia="en-IE"/>
              </w:rPr>
              <w:t>9.6m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627861" w14:textId="53B25986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10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.1m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EB7E" w14:textId="353C4364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22,877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1AD7" w14:textId="540445E2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23,695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6A51" w14:textId="6347DDE1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26,226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498D2" w14:textId="504256FC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27,565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77047" w14:textId="1FE78E99" w:rsidR="00F942CE" w:rsidRPr="00F942CE" w:rsidRDefault="001E538D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20%</w:t>
            </w:r>
          </w:p>
        </w:tc>
      </w:tr>
      <w:tr w:rsidR="00536F2A" w:rsidRPr="00F942CE" w14:paraId="63E0618D" w14:textId="77777777" w:rsidTr="007A4565">
        <w:trPr>
          <w:trHeight w:val="647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982" w14:textId="2A1F665F" w:rsidR="00F942CE" w:rsidRPr="00F942CE" w:rsidRDefault="00C268D7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spacing w:val="-1"/>
                <w:position w:val="1"/>
              </w:rPr>
              <w:t>Bray to City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4E6D5" w14:textId="3B44B015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7b, 7d, 25x, 32x, 39, 39a, 41x, 45a, 46a, 46e, 46n, 47, 51x, 66x, 67x, 75, 77x, 84, 84a, 84n, 84x, 116, 118, 145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602F" w14:textId="1EA938C2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1.1m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A6A5" w14:textId="24792069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2m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CAEE" w14:textId="17B5247E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23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4CEC6" w14:textId="5C5F3B39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23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.6m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5240" w14:textId="7BEC4F5C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56AB" w14:textId="6F8C7C5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60,153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8382" w14:textId="36B644D6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64,559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B80491" w14:textId="506570CF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64,743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941B1A" w14:textId="3AFEF093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12%</w:t>
            </w:r>
          </w:p>
        </w:tc>
      </w:tr>
      <w:tr w:rsidR="00536F2A" w:rsidRPr="00F942CE" w14:paraId="67796F46" w14:textId="77777777" w:rsidTr="007A4565">
        <w:trPr>
          <w:trHeight w:val="289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566" w14:textId="296D0622" w:rsidR="00F942CE" w:rsidRPr="00F942CE" w:rsidRDefault="00C268D7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</w:rPr>
              <w:t>UCD Ballsbridge to City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ED01FA" w14:textId="2C01AC3D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18, 27x, 4, 7, 7a ,7n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9814" w14:textId="11FBDDF8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7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2350" w14:textId="13985060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7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.2m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8B0D" w14:textId="2C945F3A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7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.8m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26D82" w14:textId="56C422B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8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.2m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CA66" w14:textId="4BB5EC8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19,222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9169" w14:textId="24748379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19,862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144" w14:textId="0E516A4E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21,503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8096A" w14:textId="0D8205B7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22,405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E0DEF" w14:textId="0FA75D76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17%</w:t>
            </w:r>
          </w:p>
        </w:tc>
      </w:tr>
      <w:tr w:rsidR="00536F2A" w:rsidRPr="00F942CE" w14:paraId="14E70572" w14:textId="77777777" w:rsidTr="007A4565">
        <w:trPr>
          <w:trHeight w:val="289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E63" w14:textId="30265452" w:rsidR="00F942CE" w:rsidRPr="00F942CE" w:rsidRDefault="00C268D7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Blackrock to Merrion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B8D59" w14:textId="42C785C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4, 7, 7a, 7n, 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8AF" w14:textId="0661536E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93E4" w14:textId="3F9B53CF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5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.9m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3BCA" w14:textId="01030C13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6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4836E" w14:textId="4D91E78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6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.5m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0500" w14:textId="3AD37E8D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BC5F" w14:textId="085B6F13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16,195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6D83" w14:textId="66E8A620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17,339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8C351A" w14:textId="22383A15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17,934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DD952" w14:textId="2A20D931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14%</w:t>
            </w:r>
          </w:p>
        </w:tc>
      </w:tr>
      <w:tr w:rsidR="00536F2A" w:rsidRPr="00F942CE" w14:paraId="12CB99A1" w14:textId="77777777" w:rsidTr="007A4565">
        <w:trPr>
          <w:trHeight w:val="289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431" w14:textId="12D6D9EF" w:rsidR="00F942CE" w:rsidRPr="00F942CE" w:rsidRDefault="00C268D7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Ringsend to City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519193" w14:textId="6FB0A25C" w:rsidR="00F942CE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1, 33d, 33x, 41x, 142, 151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A09A" w14:textId="4D8A7645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F283" w14:textId="381792B2" w:rsidR="00E55797" w:rsidRPr="00F942CE" w:rsidRDefault="001E538D" w:rsidP="007D459C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58C4" w14:textId="7E7217AC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.9m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5347E" w14:textId="54886CE4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4</w:t>
            </w:r>
            <w:r w:rsidR="007D459C">
              <w:rPr>
                <w:rFonts w:ascii="Calibri" w:hAnsi="Calibri"/>
                <w:color w:val="000000"/>
                <w:lang w:val="en-IE" w:eastAsia="en-IE"/>
              </w:rPr>
              <w:t>.4m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EB7" w14:textId="6D7CDB33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9,574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347B" w14:textId="30D8FB72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9,929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3238" w14:textId="039436CF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10,747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65885" w14:textId="79347F5D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12,178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AEDFC7" w14:textId="7B14CD94" w:rsidR="00E55797" w:rsidRPr="00F942CE" w:rsidRDefault="001E538D" w:rsidP="001A23EE">
            <w:pPr>
              <w:jc w:val="center"/>
              <w:rPr>
                <w:rFonts w:ascii="Calibri" w:hAnsi="Calibri"/>
                <w:color w:val="000000"/>
                <w:lang w:val="en-IE" w:eastAsia="en-IE"/>
              </w:rPr>
            </w:pPr>
            <w:r w:rsidRPr="001E538D">
              <w:rPr>
                <w:rFonts w:ascii="Calibri" w:hAnsi="Calibri"/>
                <w:color w:val="000000"/>
                <w:lang w:val="en-IE" w:eastAsia="en-IE"/>
              </w:rPr>
              <w:t>27%</w:t>
            </w:r>
          </w:p>
        </w:tc>
      </w:tr>
    </w:tbl>
    <w:p w14:paraId="2B7A71F3" w14:textId="77777777" w:rsidR="002269CD" w:rsidRPr="007D459C" w:rsidRDefault="00DD2CE3">
      <w:pPr>
        <w:spacing w:before="6" w:line="260" w:lineRule="exact"/>
        <w:rPr>
          <w:rFonts w:asciiTheme="minorHAnsi" w:hAnsiTheme="minorHAnsi" w:cstheme="minorHAnsi"/>
          <w:i/>
          <w:sz w:val="22"/>
          <w:szCs w:val="22"/>
        </w:rPr>
      </w:pP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*Du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b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li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n</w:t>
      </w:r>
      <w:r w:rsidRPr="007D459C">
        <w:rPr>
          <w:rFonts w:asciiTheme="minorHAnsi" w:eastAsia="Calibri" w:hAnsiTheme="minorHAnsi" w:cstheme="minorHAnsi"/>
          <w:i/>
          <w:spacing w:val="-3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B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u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p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a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en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g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e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on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l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y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.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Ot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he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b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u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e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v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ic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e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al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i/>
          <w:spacing w:val="-3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ope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a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 xml:space="preserve">te 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n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t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he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se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 xml:space="preserve"> 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c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o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i</w:t>
      </w:r>
      <w:r w:rsidRPr="007D459C">
        <w:rPr>
          <w:rFonts w:asciiTheme="minorHAnsi" w:eastAsia="Calibri" w:hAnsiTheme="minorHAnsi" w:cstheme="minorHAnsi"/>
          <w:i/>
          <w:spacing w:val="-1"/>
          <w:position w:val="1"/>
          <w:sz w:val="22"/>
          <w:szCs w:val="22"/>
        </w:rPr>
        <w:t>do</w:t>
      </w:r>
      <w:r w:rsidRPr="007D459C">
        <w:rPr>
          <w:rFonts w:asciiTheme="minorHAnsi" w:eastAsia="Calibri" w:hAnsiTheme="minorHAnsi" w:cstheme="minorHAnsi"/>
          <w:i/>
          <w:spacing w:val="1"/>
          <w:position w:val="1"/>
          <w:sz w:val="22"/>
          <w:szCs w:val="22"/>
        </w:rPr>
        <w:t>r</w:t>
      </w:r>
      <w:r w:rsidRPr="007D459C">
        <w:rPr>
          <w:rFonts w:asciiTheme="minorHAnsi" w:eastAsia="Calibri" w:hAnsiTheme="minorHAnsi" w:cstheme="minorHAnsi"/>
          <w:i/>
          <w:spacing w:val="-2"/>
          <w:position w:val="1"/>
          <w:sz w:val="22"/>
          <w:szCs w:val="22"/>
        </w:rPr>
        <w:t>s</w:t>
      </w:r>
      <w:r w:rsidRPr="007D459C">
        <w:rPr>
          <w:rFonts w:asciiTheme="minorHAnsi" w:eastAsia="Calibri" w:hAnsiTheme="minorHAnsi" w:cstheme="minorHAnsi"/>
          <w:i/>
          <w:position w:val="1"/>
          <w:sz w:val="22"/>
          <w:szCs w:val="22"/>
        </w:rPr>
        <w:t>.</w:t>
      </w:r>
    </w:p>
    <w:p w14:paraId="13724D13" w14:textId="77777777" w:rsidR="00DD2CE3" w:rsidRPr="00C268D7" w:rsidRDefault="00DD2CE3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14:paraId="2303848E" w14:textId="77777777" w:rsidR="002269CD" w:rsidRPr="00C268D7" w:rsidRDefault="002269CD">
      <w:pPr>
        <w:spacing w:before="6"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C268D7">
        <w:rPr>
          <w:rFonts w:asciiTheme="minorHAnsi" w:hAnsiTheme="minorHAnsi" w:cstheme="minorHAnsi"/>
          <w:b/>
          <w:sz w:val="22"/>
          <w:szCs w:val="22"/>
        </w:rPr>
        <w:t>Additional Notes:</w:t>
      </w:r>
    </w:p>
    <w:p w14:paraId="59010D55" w14:textId="77777777" w:rsidR="003F0059" w:rsidRPr="00C268D7" w:rsidRDefault="003F0059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14:paraId="1869563D" w14:textId="77777777" w:rsidR="00F4623D" w:rsidRPr="00C268D7" w:rsidRDefault="00F4623D" w:rsidP="00F4623D">
      <w:pPr>
        <w:spacing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  <w:r w:rsidRPr="00C268D7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C268D7">
        <w:rPr>
          <w:rFonts w:asciiTheme="minorHAnsi" w:eastAsia="Calibri" w:hAnsiTheme="minorHAnsi" w:cstheme="minorHAnsi"/>
          <w:b/>
          <w:spacing w:val="-1"/>
          <w:sz w:val="22"/>
          <w:szCs w:val="22"/>
        </w:rPr>
        <w:t>ha</w:t>
      </w:r>
      <w:r w:rsidRPr="00C268D7">
        <w:rPr>
          <w:rFonts w:asciiTheme="minorHAnsi" w:eastAsia="Calibri" w:hAnsiTheme="minorHAnsi" w:cstheme="minorHAnsi"/>
          <w:b/>
          <w:sz w:val="22"/>
          <w:szCs w:val="22"/>
        </w:rPr>
        <w:t>se</w:t>
      </w:r>
      <w:r w:rsidRPr="00C268D7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DD2CE3" w:rsidRPr="00C268D7">
        <w:rPr>
          <w:rFonts w:asciiTheme="minorHAnsi" w:eastAsia="Calibri" w:hAnsiTheme="minorHAnsi" w:cstheme="minorHAnsi"/>
          <w:b/>
          <w:spacing w:val="-1"/>
          <w:sz w:val="22"/>
          <w:szCs w:val="22"/>
        </w:rPr>
        <w:t>One</w:t>
      </w:r>
    </w:p>
    <w:p w14:paraId="1C1E2C44" w14:textId="0059A28E" w:rsidR="00F4623D" w:rsidRPr="006B7627" w:rsidRDefault="00E61A4F" w:rsidP="00E61A4F">
      <w:pPr>
        <w:spacing w:line="260" w:lineRule="exac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The public consultation for </w:t>
      </w:r>
      <w:r w:rsidR="00DD2CE3" w:rsidRPr="00C268D7">
        <w:rPr>
          <w:rFonts w:asciiTheme="minorHAnsi" w:eastAsia="Calibri" w:hAnsiTheme="minorHAnsi" w:cstheme="minorHAnsi"/>
          <w:sz w:val="22"/>
          <w:szCs w:val="22"/>
        </w:rPr>
        <w:t>Phase One</w:t>
      </w: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B68C8" w:rsidRPr="00C268D7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="00D96CC2" w:rsidRPr="00C268D7">
        <w:rPr>
          <w:rFonts w:asciiTheme="minorHAnsi" w:eastAsia="Calibri" w:hAnsiTheme="minorHAnsi" w:cstheme="minorHAnsi"/>
          <w:sz w:val="22"/>
          <w:szCs w:val="22"/>
        </w:rPr>
        <w:t xml:space="preserve">the first </w:t>
      </w:r>
      <w:r w:rsidR="003B68C8" w:rsidRPr="00C268D7">
        <w:rPr>
          <w:rFonts w:asciiTheme="minorHAnsi" w:eastAsia="Calibri" w:hAnsiTheme="minorHAnsi" w:cstheme="minorHAnsi"/>
          <w:sz w:val="22"/>
          <w:szCs w:val="22"/>
        </w:rPr>
        <w:t>four corridors commenced in November</w:t>
      </w:r>
      <w:r w:rsidR="00231B2B" w:rsidRPr="00C268D7">
        <w:rPr>
          <w:rFonts w:asciiTheme="minorHAnsi" w:eastAsia="Calibri" w:hAnsiTheme="minorHAnsi" w:cstheme="minorHAnsi"/>
          <w:sz w:val="22"/>
          <w:szCs w:val="22"/>
        </w:rPr>
        <w:t xml:space="preserve"> 2018</w:t>
      </w:r>
      <w:r w:rsidR="003B68C8" w:rsidRPr="00C268D7">
        <w:rPr>
          <w:rFonts w:asciiTheme="minorHAnsi" w:eastAsia="Calibri" w:hAnsiTheme="minorHAnsi" w:cstheme="minorHAnsi"/>
          <w:sz w:val="22"/>
          <w:szCs w:val="22"/>
        </w:rPr>
        <w:t xml:space="preserve"> and</w:t>
      </w:r>
      <w:r w:rsidR="000F5E79" w:rsidRPr="00C268D7">
        <w:rPr>
          <w:rFonts w:asciiTheme="minorHAnsi" w:eastAsia="Calibri" w:hAnsiTheme="minorHAnsi" w:cstheme="minorHAnsi"/>
          <w:sz w:val="22"/>
          <w:szCs w:val="22"/>
        </w:rPr>
        <w:t xml:space="preserve"> further to requests the closing date for submissions </w:t>
      </w:r>
      <w:r w:rsidR="006B7627">
        <w:rPr>
          <w:rFonts w:asciiTheme="minorHAnsi" w:eastAsia="Calibri" w:hAnsiTheme="minorHAnsi" w:cstheme="minorHAnsi"/>
          <w:sz w:val="22"/>
          <w:szCs w:val="22"/>
        </w:rPr>
        <w:t>is</w:t>
      </w:r>
      <w:r w:rsidR="000F5E79" w:rsidRPr="00C268D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5E79" w:rsidRPr="006B7627">
        <w:rPr>
          <w:rFonts w:asciiTheme="minorHAnsi" w:eastAsia="Calibri" w:hAnsiTheme="minorHAnsi" w:cstheme="minorHAnsi"/>
          <w:b/>
          <w:sz w:val="22"/>
          <w:szCs w:val="22"/>
        </w:rPr>
        <w:t>Friday, 29</w:t>
      </w:r>
      <w:r w:rsidR="000F5E79" w:rsidRPr="006B7627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0F5E79" w:rsidRPr="006B7627">
        <w:rPr>
          <w:rFonts w:asciiTheme="minorHAnsi" w:eastAsia="Calibri" w:hAnsiTheme="minorHAnsi" w:cstheme="minorHAnsi"/>
          <w:b/>
          <w:sz w:val="22"/>
          <w:szCs w:val="22"/>
        </w:rPr>
        <w:t xml:space="preserve"> March 2019</w:t>
      </w:r>
      <w:r w:rsidR="003B68C8" w:rsidRPr="006B7627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</w:p>
    <w:p w14:paraId="4C94F8D4" w14:textId="77777777" w:rsidR="00E61A4F" w:rsidRPr="006B7627" w:rsidRDefault="00E61A4F" w:rsidP="00E61A4F">
      <w:pPr>
        <w:spacing w:line="260" w:lineRule="exac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</w:tblGrid>
      <w:tr w:rsidR="00E61A4F" w:rsidRPr="00C268D7" w14:paraId="7D869EA6" w14:textId="77777777" w:rsidTr="00536F2A">
        <w:trPr>
          <w:trHeight w:hRule="exact" w:val="570"/>
          <w:jc w:val="center"/>
        </w:trPr>
        <w:tc>
          <w:tcPr>
            <w:tcW w:w="6804" w:type="dxa"/>
            <w:shd w:val="clear" w:color="auto" w:fill="00B0F0"/>
          </w:tcPr>
          <w:p w14:paraId="0A1ACBD7" w14:textId="77777777" w:rsidR="00E61A4F" w:rsidRPr="00C268D7" w:rsidRDefault="00454F87" w:rsidP="00195814">
            <w:pPr>
              <w:spacing w:before="3"/>
              <w:ind w:left="10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Phase </w:t>
            </w:r>
            <w:r w:rsidR="008C147E"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One – Core Bus Corridor Routes</w:t>
            </w:r>
            <w:r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10A9D05" w14:textId="77777777" w:rsidR="00E61A4F" w:rsidRPr="00C268D7" w:rsidRDefault="00E61A4F" w:rsidP="00195814">
            <w:pPr>
              <w:spacing w:before="3"/>
              <w:ind w:left="102"/>
              <w:rPr>
                <w:rFonts w:asciiTheme="minorHAnsi" w:eastAsia="Calibri" w:hAnsiTheme="minorHAnsi" w:cstheme="minorHAnsi"/>
                <w:color w:val="EEECE1" w:themeColor="background2"/>
                <w:sz w:val="22"/>
                <w:szCs w:val="22"/>
              </w:rPr>
            </w:pPr>
          </w:p>
          <w:p w14:paraId="4F369F35" w14:textId="77777777" w:rsidR="00E61A4F" w:rsidRPr="00C268D7" w:rsidRDefault="00E61A4F" w:rsidP="00195814">
            <w:pPr>
              <w:spacing w:before="3"/>
              <w:ind w:left="102"/>
              <w:rPr>
                <w:rFonts w:asciiTheme="minorHAnsi" w:eastAsia="Calibri" w:hAnsiTheme="minorHAnsi" w:cstheme="minorHAnsi"/>
                <w:color w:val="EEECE1" w:themeColor="background2"/>
                <w:sz w:val="22"/>
                <w:szCs w:val="22"/>
              </w:rPr>
            </w:pPr>
          </w:p>
        </w:tc>
      </w:tr>
      <w:tr w:rsidR="00E61A4F" w:rsidRPr="00C268D7" w14:paraId="6A133FA0" w14:textId="77777777" w:rsidTr="00536F2A">
        <w:trPr>
          <w:trHeight w:hRule="exact" w:val="269"/>
          <w:jc w:val="center"/>
        </w:trPr>
        <w:tc>
          <w:tcPr>
            <w:tcW w:w="6804" w:type="dxa"/>
          </w:tcPr>
          <w:p w14:paraId="308143D0" w14:textId="77777777" w:rsidR="00E61A4F" w:rsidRPr="00C268D7" w:rsidRDefault="00E61A4F" w:rsidP="00195814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sz w:val="22"/>
                <w:szCs w:val="22"/>
              </w:rPr>
              <w:t>Clongriffin to City Centre</w:t>
            </w:r>
          </w:p>
        </w:tc>
      </w:tr>
      <w:tr w:rsidR="00E61A4F" w:rsidRPr="00C268D7" w14:paraId="747A4EBA" w14:textId="77777777" w:rsidTr="00536F2A">
        <w:trPr>
          <w:trHeight w:hRule="exact" w:val="269"/>
          <w:jc w:val="center"/>
        </w:trPr>
        <w:tc>
          <w:tcPr>
            <w:tcW w:w="6804" w:type="dxa"/>
          </w:tcPr>
          <w:p w14:paraId="7F7CDEBF" w14:textId="77777777" w:rsidR="00E61A4F" w:rsidRPr="00C268D7" w:rsidRDefault="00E61A4F" w:rsidP="00195814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sz w:val="22"/>
                <w:szCs w:val="22"/>
              </w:rPr>
              <w:t>Swords to City Centre</w:t>
            </w:r>
          </w:p>
        </w:tc>
      </w:tr>
      <w:tr w:rsidR="00E61A4F" w:rsidRPr="00C268D7" w14:paraId="7B700209" w14:textId="77777777" w:rsidTr="00536F2A">
        <w:trPr>
          <w:trHeight w:hRule="exact" w:val="266"/>
          <w:jc w:val="center"/>
        </w:trPr>
        <w:tc>
          <w:tcPr>
            <w:tcW w:w="6804" w:type="dxa"/>
          </w:tcPr>
          <w:p w14:paraId="132B33D4" w14:textId="77777777" w:rsidR="00E61A4F" w:rsidRPr="00C268D7" w:rsidRDefault="00E61A4F" w:rsidP="00195814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sz w:val="22"/>
                <w:szCs w:val="22"/>
              </w:rPr>
              <w:t>Blanchardstown to City Centre</w:t>
            </w:r>
          </w:p>
        </w:tc>
      </w:tr>
      <w:tr w:rsidR="00E61A4F" w:rsidRPr="00C268D7" w14:paraId="2AC03D16" w14:textId="77777777" w:rsidTr="00536F2A">
        <w:trPr>
          <w:trHeight w:hRule="exact" w:val="266"/>
          <w:jc w:val="center"/>
        </w:trPr>
        <w:tc>
          <w:tcPr>
            <w:tcW w:w="6804" w:type="dxa"/>
          </w:tcPr>
          <w:p w14:paraId="130B120D" w14:textId="77777777" w:rsidR="00E61A4F" w:rsidRPr="00C268D7" w:rsidRDefault="00E61A4F" w:rsidP="00195814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Lucan to City Centre</w:t>
            </w:r>
          </w:p>
        </w:tc>
      </w:tr>
    </w:tbl>
    <w:p w14:paraId="2BF44FF5" w14:textId="77777777" w:rsidR="00F12C32" w:rsidRPr="00C268D7" w:rsidRDefault="00F12C32" w:rsidP="00F4623D">
      <w:pPr>
        <w:spacing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AC311C" w14:textId="4079C0C0" w:rsidR="00947C8E" w:rsidRPr="00C268D7" w:rsidRDefault="00947C8E" w:rsidP="00F4623D">
      <w:pPr>
        <w:spacing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  <w:r w:rsidRPr="00C268D7">
        <w:rPr>
          <w:rFonts w:asciiTheme="minorHAnsi" w:eastAsia="Calibri" w:hAnsiTheme="minorHAnsi" w:cstheme="minorHAnsi"/>
          <w:b/>
          <w:sz w:val="22"/>
          <w:szCs w:val="22"/>
        </w:rPr>
        <w:t xml:space="preserve">Phase </w:t>
      </w:r>
      <w:r w:rsidR="008C147E" w:rsidRPr="00C268D7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="000F5E79" w:rsidRPr="00C268D7">
        <w:rPr>
          <w:rFonts w:asciiTheme="minorHAnsi" w:eastAsia="Calibri" w:hAnsiTheme="minorHAnsi" w:cstheme="minorHAnsi"/>
          <w:b/>
          <w:sz w:val="22"/>
          <w:szCs w:val="22"/>
        </w:rPr>
        <w:t xml:space="preserve">wo </w:t>
      </w:r>
    </w:p>
    <w:p w14:paraId="67B5A6BA" w14:textId="6641AB68" w:rsidR="000F5E79" w:rsidRPr="00C268D7" w:rsidRDefault="000F5E79" w:rsidP="000F5E79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The public consultation for Phase Two featuring six additional corridors commenced in January 2019 and closes on </w:t>
      </w:r>
      <w:r w:rsidR="006B7627" w:rsidRPr="006B7627">
        <w:rPr>
          <w:rFonts w:asciiTheme="minorHAnsi" w:eastAsia="Calibri" w:hAnsiTheme="minorHAnsi" w:cstheme="minorHAnsi"/>
          <w:b/>
          <w:sz w:val="22"/>
          <w:szCs w:val="22"/>
        </w:rPr>
        <w:t>Tuesday 30</w:t>
      </w:r>
      <w:r w:rsidR="006B7627" w:rsidRPr="006B7627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6B7627" w:rsidRPr="006B7627">
        <w:rPr>
          <w:rFonts w:asciiTheme="minorHAnsi" w:eastAsia="Calibri" w:hAnsiTheme="minorHAnsi" w:cstheme="minorHAnsi"/>
          <w:b/>
          <w:sz w:val="22"/>
          <w:szCs w:val="22"/>
        </w:rPr>
        <w:t xml:space="preserve"> April </w:t>
      </w:r>
      <w:r w:rsidRPr="006B7627">
        <w:rPr>
          <w:rFonts w:asciiTheme="minorHAnsi" w:eastAsia="Calibri" w:hAnsiTheme="minorHAnsi" w:cstheme="minorHAnsi"/>
          <w:b/>
          <w:sz w:val="22"/>
          <w:szCs w:val="22"/>
        </w:rPr>
        <w:t>2019</w:t>
      </w:r>
      <w:r w:rsidRPr="00C268D7">
        <w:rPr>
          <w:rFonts w:asciiTheme="minorHAnsi" w:eastAsia="Calibri" w:hAnsiTheme="minorHAnsi" w:cstheme="minorHAnsi"/>
          <w:sz w:val="22"/>
          <w:szCs w:val="22"/>
        </w:rPr>
        <w:t>.</w:t>
      </w:r>
      <w:r w:rsidR="00C268D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90E0CD" w14:textId="77777777" w:rsidR="00947C8E" w:rsidRPr="00C268D7" w:rsidRDefault="00947C8E" w:rsidP="00F4623D">
      <w:pPr>
        <w:spacing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2"/>
      </w:tblGrid>
      <w:tr w:rsidR="00536F2A" w:rsidRPr="00C268D7" w14:paraId="603147CB" w14:textId="77777777" w:rsidTr="00536F2A">
        <w:trPr>
          <w:trHeight w:hRule="exact" w:val="570"/>
          <w:jc w:val="center"/>
        </w:trPr>
        <w:tc>
          <w:tcPr>
            <w:tcW w:w="6672" w:type="dxa"/>
            <w:shd w:val="clear" w:color="auto" w:fill="00B0F0"/>
          </w:tcPr>
          <w:p w14:paraId="6F0CFC20" w14:textId="59BA3A64" w:rsidR="00E61A4F" w:rsidRPr="00C268D7" w:rsidRDefault="00E61A4F" w:rsidP="008C147E">
            <w:pPr>
              <w:spacing w:before="3"/>
              <w:ind w:left="10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Phase </w:t>
            </w:r>
            <w:r w:rsidR="008C147E"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wo</w:t>
            </w:r>
            <w:r w:rsidR="00454F87"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– Core Bus Corridor</w:t>
            </w:r>
            <w:r w:rsidR="008C147E"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Routes</w:t>
            </w:r>
            <w:r w:rsidR="00454F87" w:rsidRPr="00C268D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1A4F" w:rsidRPr="00C268D7" w14:paraId="46BC6198" w14:textId="77777777" w:rsidTr="00536F2A">
        <w:trPr>
          <w:trHeight w:hRule="exact" w:val="269"/>
          <w:jc w:val="center"/>
        </w:trPr>
        <w:tc>
          <w:tcPr>
            <w:tcW w:w="6672" w:type="dxa"/>
          </w:tcPr>
          <w:p w14:paraId="5D9C0D70" w14:textId="41C575C3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Liffey Valley to City Cen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tre</w:t>
            </w:r>
          </w:p>
        </w:tc>
      </w:tr>
      <w:tr w:rsidR="00E61A4F" w:rsidRPr="00C268D7" w14:paraId="404B9604" w14:textId="77777777" w:rsidTr="00536F2A">
        <w:trPr>
          <w:trHeight w:hRule="exact" w:val="269"/>
          <w:jc w:val="center"/>
        </w:trPr>
        <w:tc>
          <w:tcPr>
            <w:tcW w:w="6672" w:type="dxa"/>
          </w:tcPr>
          <w:p w14:paraId="43F8F13D" w14:textId="66BD1072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Clondalkin to Drimnagh</w:t>
            </w:r>
          </w:p>
        </w:tc>
      </w:tr>
      <w:tr w:rsidR="00E61A4F" w:rsidRPr="00C268D7" w14:paraId="1E327DCE" w14:textId="77777777" w:rsidTr="00536F2A">
        <w:trPr>
          <w:trHeight w:hRule="exact" w:val="266"/>
          <w:jc w:val="center"/>
        </w:trPr>
        <w:tc>
          <w:tcPr>
            <w:tcW w:w="6672" w:type="dxa"/>
          </w:tcPr>
          <w:p w14:paraId="2EC6DDAA" w14:textId="341A17FB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Greenhills to City Centre</w:t>
            </w:r>
          </w:p>
        </w:tc>
      </w:tr>
      <w:tr w:rsidR="00E61A4F" w:rsidRPr="00C268D7" w14:paraId="314974F1" w14:textId="77777777" w:rsidTr="00536F2A">
        <w:trPr>
          <w:trHeight w:hRule="exact" w:val="266"/>
          <w:jc w:val="center"/>
        </w:trPr>
        <w:tc>
          <w:tcPr>
            <w:tcW w:w="6672" w:type="dxa"/>
          </w:tcPr>
          <w:p w14:paraId="12110069" w14:textId="454C341A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Tallaght to Terenure</w:t>
            </w:r>
          </w:p>
        </w:tc>
      </w:tr>
      <w:tr w:rsidR="00E61A4F" w:rsidRPr="00C268D7" w14:paraId="380DF1F4" w14:textId="77777777" w:rsidTr="00536F2A">
        <w:trPr>
          <w:trHeight w:hRule="exact" w:val="266"/>
          <w:jc w:val="center"/>
        </w:trPr>
        <w:tc>
          <w:tcPr>
            <w:tcW w:w="6672" w:type="dxa"/>
          </w:tcPr>
          <w:p w14:paraId="6A180F40" w14:textId="5481DA99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lastRenderedPageBreak/>
              <w:t>Kimmage to City Centre</w:t>
            </w:r>
          </w:p>
        </w:tc>
      </w:tr>
      <w:tr w:rsidR="00E61A4F" w:rsidRPr="00C268D7" w14:paraId="6B2D23B4" w14:textId="77777777" w:rsidTr="00536F2A">
        <w:trPr>
          <w:trHeight w:hRule="exact" w:val="266"/>
          <w:jc w:val="center"/>
        </w:trPr>
        <w:tc>
          <w:tcPr>
            <w:tcW w:w="6672" w:type="dxa"/>
          </w:tcPr>
          <w:p w14:paraId="0A07E01B" w14:textId="68328E71" w:rsidR="00E61A4F" w:rsidRPr="00C268D7" w:rsidRDefault="00C268D7" w:rsidP="00134EBE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Rathfarnham to City Centre </w:t>
            </w:r>
          </w:p>
        </w:tc>
      </w:tr>
    </w:tbl>
    <w:p w14:paraId="3DBF9D90" w14:textId="77777777" w:rsidR="00F12C32" w:rsidRPr="00C268D7" w:rsidRDefault="00F12C32" w:rsidP="000579CF">
      <w:pPr>
        <w:rPr>
          <w:rFonts w:asciiTheme="minorHAnsi" w:hAnsiTheme="minorHAnsi" w:cstheme="minorHAnsi"/>
          <w:sz w:val="22"/>
          <w:szCs w:val="22"/>
        </w:rPr>
      </w:pPr>
    </w:p>
    <w:p w14:paraId="37574983" w14:textId="54B2F0BC" w:rsidR="000F5E79" w:rsidRPr="00C268D7" w:rsidRDefault="000F5E79" w:rsidP="000F5E79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Details of </w:t>
      </w:r>
      <w:r w:rsidR="00C268D7">
        <w:rPr>
          <w:rFonts w:asciiTheme="minorHAnsi" w:eastAsia="Calibri" w:hAnsiTheme="minorHAnsi" w:cstheme="minorHAnsi"/>
          <w:sz w:val="22"/>
          <w:szCs w:val="22"/>
        </w:rPr>
        <w:t xml:space="preserve">all </w:t>
      </w:r>
      <w:r w:rsidRPr="00C268D7">
        <w:rPr>
          <w:rFonts w:asciiTheme="minorHAnsi" w:eastAsia="Calibri" w:hAnsiTheme="minorHAnsi" w:cstheme="minorHAnsi"/>
          <w:sz w:val="22"/>
          <w:szCs w:val="22"/>
        </w:rPr>
        <w:t>the corridors and submissions dates</w:t>
      </w:r>
      <w:r w:rsidR="00C268D7">
        <w:rPr>
          <w:rFonts w:asciiTheme="minorHAnsi" w:eastAsia="Calibri" w:hAnsiTheme="minorHAnsi" w:cstheme="minorHAnsi"/>
          <w:sz w:val="22"/>
          <w:szCs w:val="22"/>
        </w:rPr>
        <w:t xml:space="preserve"> for respective phases</w:t>
      </w: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 can be found on </w:t>
      </w:r>
      <w:hyperlink r:id="rId8" w:history="1">
        <w:r w:rsidRPr="00C268D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www.busconnects.ie</w:t>
        </w:r>
      </w:hyperlink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.  </w:t>
      </w:r>
    </w:p>
    <w:p w14:paraId="252BF4F8" w14:textId="77777777" w:rsidR="00C268D7" w:rsidRDefault="00C268D7" w:rsidP="00F12C32">
      <w:pPr>
        <w:spacing w:before="16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7BCE62C3" w14:textId="7410020F" w:rsidR="00F12C32" w:rsidRPr="000F5E79" w:rsidRDefault="00F12C32" w:rsidP="00F12C32">
      <w:pPr>
        <w:spacing w:before="16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Eff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</w:p>
    <w:p w14:paraId="0A64B3D0" w14:textId="539397F9" w:rsidR="00F12C32" w:rsidRPr="007D459C" w:rsidRDefault="00F12C32" w:rsidP="007D459C">
      <w:pPr>
        <w:pStyle w:val="ListParagraph"/>
        <w:numPr>
          <w:ilvl w:val="0"/>
          <w:numId w:val="5"/>
        </w:numPr>
        <w:tabs>
          <w:tab w:val="left" w:pos="940"/>
        </w:tabs>
        <w:spacing w:after="120" w:line="254" w:lineRule="auto"/>
        <w:ind w:left="714" w:right="176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Where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are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0F5E79">
        <w:rPr>
          <w:rFonts w:asciiTheme="minorHAnsi" w:eastAsia="Calibri" w:hAnsiTheme="minorHAnsi" w:cstheme="minorHAnsi"/>
          <w:sz w:val="22"/>
          <w:szCs w:val="22"/>
        </w:rPr>
        <w:t>ire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,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TA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will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ens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ne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b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and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b/>
          <w:spacing w:val="3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ar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ens,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st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teme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 xml:space="preserve">f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riv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ay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z w:val="22"/>
          <w:szCs w:val="22"/>
        </w:rPr>
        <w:t>ell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vi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mp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 the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ar</w:t>
      </w:r>
      <w:r w:rsidRPr="000F5E79">
        <w:rPr>
          <w:rFonts w:asciiTheme="minorHAnsi" w:eastAsia="Calibri" w:hAnsiTheme="minorHAnsi" w:cstheme="minorHAnsi"/>
          <w:spacing w:val="-4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en 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dr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dis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rup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BA05BB0" w14:textId="2B1CFC92" w:rsidR="00F12C32" w:rsidRPr="007D459C" w:rsidRDefault="00F12C32" w:rsidP="007D459C">
      <w:pPr>
        <w:pStyle w:val="ListParagraph"/>
        <w:numPr>
          <w:ilvl w:val="0"/>
          <w:numId w:val="5"/>
        </w:numPr>
        <w:tabs>
          <w:tab w:val="left" w:pos="940"/>
        </w:tabs>
        <w:spacing w:after="120" w:line="254" w:lineRule="auto"/>
        <w:ind w:left="714" w:right="176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Where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lic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walls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 fenci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="00281883"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are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will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ebui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epla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1A4F79" w14:textId="64BAC983" w:rsidR="00F12C32" w:rsidRPr="007D459C" w:rsidRDefault="00F12C32" w:rsidP="007D459C">
      <w:pPr>
        <w:pStyle w:val="ListParagraph"/>
        <w:numPr>
          <w:ilvl w:val="0"/>
          <w:numId w:val="5"/>
        </w:numPr>
        <w:tabs>
          <w:tab w:val="left" w:pos="940"/>
        </w:tabs>
        <w:spacing w:after="120" w:line="254" w:lineRule="auto"/>
        <w:ind w:left="714" w:right="176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Where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ere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ss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n-str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et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arki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faci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ities,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we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will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ee</w:t>
      </w:r>
      <w:r w:rsidRPr="000F5E79">
        <w:rPr>
          <w:rFonts w:asciiTheme="minorHAnsi" w:eastAsia="Calibri" w:hAnsiTheme="minorHAnsi" w:cstheme="minorHAnsi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to</w:t>
      </w:r>
      <w:r w:rsidRPr="000F5E79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ov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, where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z w:val="22"/>
          <w:szCs w:val="22"/>
        </w:rPr>
        <w:t>easi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le,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alt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by.</w:t>
      </w:r>
    </w:p>
    <w:p w14:paraId="1F0595A5" w14:textId="65B0EC0D" w:rsidR="00F12C32" w:rsidRPr="007D459C" w:rsidRDefault="00F12C32" w:rsidP="007D459C">
      <w:pPr>
        <w:pStyle w:val="ListParagraph"/>
        <w:numPr>
          <w:ilvl w:val="0"/>
          <w:numId w:val="5"/>
        </w:numPr>
        <w:tabs>
          <w:tab w:val="left" w:pos="940"/>
        </w:tabs>
        <w:spacing w:after="120" w:line="254" w:lineRule="auto"/>
        <w:ind w:left="714" w:right="176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Where</w:t>
      </w:r>
      <w:r w:rsidRPr="000F5E79">
        <w:rPr>
          <w:rFonts w:asciiTheme="minorHAnsi" w:eastAsia="Calibri" w:hAnsiTheme="minorHAnsi" w:cstheme="minorHAnsi"/>
          <w:spacing w:val="4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es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="000F5E79"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0F5E79"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="000F5E79"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mo</w:t>
      </w:r>
      <w:r w:rsidR="000F5E79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0F5E79" w:rsidRPr="000F5E79">
        <w:rPr>
          <w:rFonts w:asciiTheme="minorHAnsi" w:eastAsia="Calibri" w:hAnsiTheme="minorHAnsi" w:cstheme="minorHAnsi"/>
          <w:sz w:val="22"/>
          <w:szCs w:val="22"/>
        </w:rPr>
        <w:t>ed,</w:t>
      </w:r>
      <w:r w:rsidRPr="000F5E79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we</w:t>
      </w:r>
      <w:r w:rsidRPr="000F5E79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will</w:t>
      </w:r>
      <w:r w:rsidRPr="000F5E79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pu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in</w:t>
      </w:r>
      <w:r w:rsidRPr="000F5E79">
        <w:rPr>
          <w:rFonts w:asciiTheme="minorHAnsi" w:eastAsia="Calibri" w:hAnsiTheme="minorHAnsi" w:cstheme="minorHAnsi"/>
          <w:spacing w:val="4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4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co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mpre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hen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iv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pacing w:val="4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4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gr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 xml:space="preserve">e </w:t>
      </w:r>
      <w:r w:rsidRPr="000F5E79">
        <w:rPr>
          <w:rFonts w:asciiTheme="minorHAnsi" w:eastAsia="Calibri" w:hAnsiTheme="minorHAnsi" w:cstheme="minorHAnsi"/>
          <w:sz w:val="22"/>
          <w:szCs w:val="22"/>
        </w:rPr>
        <w:t>rep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aci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281883"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than re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="00281883"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  <w:r w:rsidRPr="000F5E79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will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rg</w:t>
      </w:r>
      <w:r w:rsidRPr="000F5E79">
        <w:rPr>
          <w:rFonts w:asciiTheme="minorHAnsi" w:eastAsia="Calibri" w:hAnsiTheme="minorHAnsi" w:cstheme="minorHAnsi"/>
          <w:sz w:val="22"/>
          <w:szCs w:val="22"/>
        </w:rPr>
        <w:t>ely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atu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se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atu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 rea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wn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,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ere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it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z w:val="22"/>
          <w:szCs w:val="22"/>
        </w:rPr>
        <w:t>easi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le,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 them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as cl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as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ssi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le to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l 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cat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344AA38C" w14:textId="77777777" w:rsidR="00F12C32" w:rsidRPr="000F5E79" w:rsidRDefault="00F12C32" w:rsidP="007D459C">
      <w:pPr>
        <w:pStyle w:val="ListParagraph"/>
        <w:numPr>
          <w:ilvl w:val="0"/>
          <w:numId w:val="5"/>
        </w:numPr>
        <w:tabs>
          <w:tab w:val="left" w:pos="940"/>
        </w:tabs>
        <w:spacing w:after="120" w:line="254" w:lineRule="auto"/>
        <w:ind w:left="714" w:right="176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We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to</w:t>
      </w:r>
      <w:r w:rsidRPr="000F5E79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tr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cti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cal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iro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ents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an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centres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s, with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pr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isi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attr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0F5E79">
        <w:rPr>
          <w:rFonts w:asciiTheme="minorHAnsi" w:eastAsia="Calibri" w:hAnsiTheme="minorHAnsi" w:cstheme="minorHAnsi"/>
          <w:sz w:val="22"/>
          <w:szCs w:val="22"/>
        </w:rPr>
        <w:t>scap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ing</w:t>
      </w:r>
      <w:r w:rsidRPr="000F5E79">
        <w:rPr>
          <w:rFonts w:asciiTheme="minorHAnsi" w:eastAsia="Calibri" w:hAnsiTheme="minorHAnsi" w:cstheme="minorHAnsi"/>
          <w:sz w:val="22"/>
          <w:szCs w:val="22"/>
        </w:rPr>
        <w:t>, li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gh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ea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and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ther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z w:val="22"/>
          <w:szCs w:val="22"/>
        </w:rPr>
        <w:t>ea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res.</w:t>
      </w:r>
    </w:p>
    <w:p w14:paraId="2E710C13" w14:textId="77777777" w:rsidR="00F12C32" w:rsidRPr="000F5E79" w:rsidRDefault="00F12C32" w:rsidP="00F12C32">
      <w:pPr>
        <w:spacing w:before="9" w:line="140" w:lineRule="exact"/>
        <w:rPr>
          <w:rFonts w:asciiTheme="minorHAnsi" w:hAnsiTheme="minorHAnsi" w:cstheme="minorHAnsi"/>
          <w:sz w:val="22"/>
          <w:szCs w:val="22"/>
        </w:rPr>
      </w:pPr>
    </w:p>
    <w:p w14:paraId="2326F4DF" w14:textId="77777777" w:rsidR="00F12C32" w:rsidRPr="000F5E79" w:rsidRDefault="00F12C32" w:rsidP="00F12C32">
      <w:pPr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f E</w:t>
      </w:r>
      <w:r w:rsidRPr="000F5E79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me</w:t>
      </w:r>
      <w:r w:rsidRPr="000F5E79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b/>
          <w:sz w:val="22"/>
          <w:szCs w:val="22"/>
        </w:rPr>
        <w:t>t</w:t>
      </w:r>
    </w:p>
    <w:p w14:paraId="288CDF1D" w14:textId="77777777" w:rsidR="00F12C32" w:rsidRPr="000F5E79" w:rsidRDefault="00F12C32" w:rsidP="00F12C32">
      <w:pPr>
        <w:spacing w:before="6" w:line="160" w:lineRule="exact"/>
        <w:rPr>
          <w:rFonts w:asciiTheme="minorHAnsi" w:hAnsiTheme="minorHAnsi" w:cstheme="minorHAnsi"/>
          <w:sz w:val="22"/>
          <w:szCs w:val="22"/>
        </w:rPr>
      </w:pPr>
    </w:p>
    <w:p w14:paraId="3F5815AE" w14:textId="77777777" w:rsidR="00F12C32" w:rsidRPr="000F5E79" w:rsidRDefault="00F12C32" w:rsidP="007D459C">
      <w:pPr>
        <w:pStyle w:val="ListParagraph"/>
        <w:numPr>
          <w:ilvl w:val="0"/>
          <w:numId w:val="6"/>
        </w:numPr>
        <w:tabs>
          <w:tab w:val="left" w:pos="940"/>
        </w:tabs>
        <w:spacing w:after="120" w:line="252" w:lineRule="auto"/>
        <w:ind w:right="181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The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TA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eli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es</w:t>
      </w:r>
      <w:r w:rsidRPr="000F5E79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z w:val="22"/>
          <w:szCs w:val="22"/>
        </w:rPr>
        <w:t>-st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ce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en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ent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est</w:t>
      </w:r>
      <w:r w:rsidRPr="000F5E79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pacing w:val="38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to</w:t>
      </w:r>
      <w:r w:rsidRPr="000F5E79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ta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4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eli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eri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ri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rs 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ro</w:t>
      </w:r>
      <w:r w:rsidRPr="000F5E79">
        <w:rPr>
          <w:rFonts w:asciiTheme="minorHAnsi" w:eastAsia="Calibri" w:hAnsiTheme="minorHAnsi" w:cstheme="minorHAnsi"/>
          <w:sz w:val="22"/>
          <w:szCs w:val="22"/>
        </w:rPr>
        <w:t>je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DC55D80" w14:textId="77777777" w:rsidR="00F12C32" w:rsidRPr="000F5E79" w:rsidRDefault="00F12C32" w:rsidP="007D459C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er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wners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entia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ly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z w:val="22"/>
          <w:szCs w:val="22"/>
        </w:rPr>
        <w:t>ec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ed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3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ay’s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0F5E79">
        <w:rPr>
          <w:rFonts w:asciiTheme="minorHAnsi" w:eastAsia="Calibri" w:hAnsiTheme="minorHAnsi" w:cstheme="minorHAnsi"/>
          <w:sz w:val="22"/>
          <w:szCs w:val="22"/>
        </w:rPr>
        <w:t>ceme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3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tif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z w:val="22"/>
          <w:szCs w:val="22"/>
        </w:rPr>
        <w:t>ed</w:t>
      </w:r>
      <w:r w:rsidRPr="000F5E79">
        <w:rPr>
          <w:rFonts w:asciiTheme="minorHAnsi" w:eastAsia="Calibri" w:hAnsiTheme="minorHAnsi" w:cstheme="minorHAnsi"/>
          <w:spacing w:val="3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m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z w:val="22"/>
          <w:szCs w:val="22"/>
        </w:rPr>
        <w:t>ered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with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e</w:t>
      </w:r>
      <w:r w:rsidRPr="000F5E79">
        <w:rPr>
          <w:rFonts w:asciiTheme="minorHAnsi" w:eastAsia="Calibri" w:hAnsiTheme="minorHAnsi" w:cstheme="minorHAnsi"/>
          <w:sz w:val="22"/>
          <w:szCs w:val="22"/>
        </w:rPr>
        <w:t>ach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ac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D0DA4FD" w14:textId="77777777" w:rsidR="00F12C32" w:rsidRPr="000F5E79" w:rsidRDefault="00F12C32" w:rsidP="007D459C">
      <w:pPr>
        <w:pStyle w:val="ListParagraph"/>
        <w:numPr>
          <w:ilvl w:val="0"/>
          <w:numId w:val="6"/>
        </w:numPr>
        <w:tabs>
          <w:tab w:val="left" w:pos="940"/>
        </w:tabs>
        <w:spacing w:after="120" w:line="252" w:lineRule="auto"/>
        <w:ind w:right="18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ay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ks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the beg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inn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 a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ia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with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z w:val="22"/>
          <w:szCs w:val="22"/>
        </w:rPr>
        <w:t>al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act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which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z w:val="22"/>
          <w:szCs w:val="22"/>
        </w:rPr>
        <w:t>ill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e during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0F5E79">
        <w:rPr>
          <w:rFonts w:asciiTheme="minorHAnsi" w:eastAsia="Calibri" w:hAnsiTheme="minorHAnsi" w:cstheme="minorHAnsi"/>
          <w:sz w:val="22"/>
          <w:szCs w:val="22"/>
        </w:rPr>
        <w:t>9 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ugh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j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264BD49" w14:textId="6E7C7CB2" w:rsidR="006F20F9" w:rsidRPr="000F5E79" w:rsidRDefault="00F12C32" w:rsidP="007D459C">
      <w:pPr>
        <w:pStyle w:val="ListParagraph"/>
        <w:numPr>
          <w:ilvl w:val="0"/>
          <w:numId w:val="6"/>
        </w:numPr>
        <w:tabs>
          <w:tab w:val="left" w:pos="940"/>
        </w:tabs>
        <w:spacing w:after="120" w:line="252" w:lineRule="auto"/>
        <w:ind w:right="182"/>
        <w:contextualSpacing w:val="0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nn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 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ov</w:t>
      </w:r>
      <w:r w:rsidRPr="000F5E79">
        <w:rPr>
          <w:rFonts w:asciiTheme="minorHAnsi" w:eastAsia="Calibri" w:hAnsiTheme="minorHAnsi" w:cstheme="minorHAnsi"/>
          <w:sz w:val="22"/>
          <w:szCs w:val="22"/>
        </w:rPr>
        <w:t>al fr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m An</w:t>
      </w:r>
      <w:r w:rsidRPr="000F5E79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rd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lea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ála will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eq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ired f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 th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je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d f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 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 ac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0F5E79">
        <w:rPr>
          <w:rFonts w:asciiTheme="minorHAnsi" w:eastAsia="Calibri" w:hAnsiTheme="minorHAnsi" w:cstheme="minorHAnsi"/>
          <w:sz w:val="22"/>
          <w:szCs w:val="22"/>
        </w:rPr>
        <w:t>isiti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f ga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rd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s. That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pl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ann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g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ap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z w:val="22"/>
          <w:szCs w:val="22"/>
        </w:rPr>
        <w:t>licati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z w:val="22"/>
          <w:szCs w:val="22"/>
        </w:rPr>
        <w:t>ill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in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20.</w:t>
      </w:r>
    </w:p>
    <w:p w14:paraId="1E6DA152" w14:textId="21CE4EB1" w:rsidR="006F20F9" w:rsidRPr="000F5E79" w:rsidRDefault="00F12C32" w:rsidP="007D459C">
      <w:pPr>
        <w:pStyle w:val="ListParagraph"/>
        <w:numPr>
          <w:ilvl w:val="0"/>
          <w:numId w:val="6"/>
        </w:numPr>
        <w:tabs>
          <w:tab w:val="left" w:pos="940"/>
        </w:tabs>
        <w:spacing w:after="120" w:line="252" w:lineRule="auto"/>
        <w:ind w:right="182"/>
        <w:contextualSpacing w:val="0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0F5E79">
        <w:rPr>
          <w:rFonts w:asciiTheme="minorHAnsi" w:eastAsia="Calibri" w:hAnsiTheme="minorHAnsi"/>
          <w:sz w:val="22"/>
          <w:szCs w:val="22"/>
        </w:rPr>
        <w:t xml:space="preserve">The NTA </w:t>
      </w:r>
      <w:r w:rsidR="008C147E" w:rsidRPr="000F5E79">
        <w:rPr>
          <w:rFonts w:asciiTheme="minorHAnsi" w:eastAsia="Calibri" w:hAnsiTheme="minorHAnsi"/>
          <w:sz w:val="22"/>
          <w:szCs w:val="22"/>
        </w:rPr>
        <w:t xml:space="preserve">has </w:t>
      </w:r>
      <w:r w:rsidR="00E52649" w:rsidRPr="000F5E79">
        <w:rPr>
          <w:rFonts w:asciiTheme="minorHAnsi" w:eastAsia="Calibri" w:hAnsiTheme="minorHAnsi"/>
          <w:sz w:val="22"/>
          <w:szCs w:val="22"/>
        </w:rPr>
        <w:t xml:space="preserve">already </w:t>
      </w:r>
      <w:r w:rsidR="008C147E" w:rsidRPr="000F5E79">
        <w:rPr>
          <w:rFonts w:asciiTheme="minorHAnsi" w:eastAsia="Calibri" w:hAnsiTheme="minorHAnsi"/>
          <w:sz w:val="22"/>
          <w:szCs w:val="22"/>
        </w:rPr>
        <w:t xml:space="preserve">established four </w:t>
      </w:r>
      <w:r w:rsidRPr="000F5E79">
        <w:rPr>
          <w:rFonts w:asciiTheme="minorHAnsi" w:eastAsia="Calibri" w:hAnsiTheme="minorHAnsi"/>
          <w:sz w:val="22"/>
          <w:szCs w:val="22"/>
        </w:rPr>
        <w:t>Community Forum</w:t>
      </w:r>
      <w:r w:rsidR="00E52649" w:rsidRPr="000F5E79">
        <w:rPr>
          <w:rFonts w:asciiTheme="minorHAnsi" w:eastAsia="Calibri" w:hAnsiTheme="minorHAnsi"/>
          <w:sz w:val="22"/>
          <w:szCs w:val="22"/>
        </w:rPr>
        <w:t>s</w:t>
      </w:r>
      <w:r w:rsidRPr="000F5E79">
        <w:rPr>
          <w:rFonts w:asciiTheme="minorHAnsi" w:eastAsia="Calibri" w:hAnsiTheme="minorHAnsi"/>
          <w:sz w:val="22"/>
          <w:szCs w:val="22"/>
        </w:rPr>
        <w:t xml:space="preserve"> for </w:t>
      </w:r>
      <w:r w:rsidR="008C147E" w:rsidRPr="000F5E79">
        <w:rPr>
          <w:rFonts w:asciiTheme="minorHAnsi" w:eastAsia="Calibri" w:hAnsiTheme="minorHAnsi"/>
          <w:sz w:val="22"/>
          <w:szCs w:val="22"/>
        </w:rPr>
        <w:t xml:space="preserve">Phase One </w:t>
      </w:r>
      <w:r w:rsidRPr="000F5E79">
        <w:rPr>
          <w:rFonts w:asciiTheme="minorHAnsi" w:eastAsia="Calibri" w:hAnsiTheme="minorHAnsi"/>
          <w:sz w:val="22"/>
          <w:szCs w:val="22"/>
        </w:rPr>
        <w:t>corridor</w:t>
      </w:r>
      <w:r w:rsidR="008C147E" w:rsidRPr="000F5E79">
        <w:rPr>
          <w:rFonts w:asciiTheme="minorHAnsi" w:eastAsia="Calibri" w:hAnsiTheme="minorHAnsi"/>
          <w:sz w:val="22"/>
          <w:szCs w:val="22"/>
        </w:rPr>
        <w:t>s</w:t>
      </w:r>
      <w:r w:rsidRPr="000F5E79">
        <w:rPr>
          <w:rFonts w:asciiTheme="minorHAnsi" w:eastAsia="Calibri" w:hAnsiTheme="minorHAnsi"/>
          <w:sz w:val="22"/>
          <w:szCs w:val="22"/>
        </w:rPr>
        <w:t xml:space="preserve"> </w:t>
      </w:r>
      <w:r w:rsidR="008C147E" w:rsidRPr="000F5E79">
        <w:rPr>
          <w:rFonts w:asciiTheme="minorHAnsi" w:eastAsia="Calibri" w:hAnsiTheme="minorHAnsi"/>
          <w:sz w:val="22"/>
          <w:szCs w:val="22"/>
        </w:rPr>
        <w:t xml:space="preserve">and </w:t>
      </w:r>
      <w:r w:rsidR="00C268D7">
        <w:rPr>
          <w:rFonts w:asciiTheme="minorHAnsi" w:eastAsia="Calibri" w:hAnsiTheme="minorHAnsi"/>
          <w:sz w:val="22"/>
          <w:szCs w:val="22"/>
        </w:rPr>
        <w:t>six Community Forums for Phase Two corridors.</w:t>
      </w:r>
      <w:r w:rsidR="008C147E" w:rsidRPr="000F5E79">
        <w:rPr>
          <w:rFonts w:asciiTheme="minorHAnsi" w:eastAsia="Calibri" w:hAnsiTheme="minorHAnsi"/>
          <w:sz w:val="22"/>
          <w:szCs w:val="22"/>
        </w:rPr>
        <w:t xml:space="preserve"> These forums are</w:t>
      </w:r>
      <w:r w:rsidRPr="000F5E79">
        <w:rPr>
          <w:rFonts w:asciiTheme="minorHAnsi" w:eastAsia="Calibri" w:hAnsiTheme="minorHAnsi"/>
          <w:sz w:val="22"/>
          <w:szCs w:val="22"/>
        </w:rPr>
        <w:t xml:space="preserve"> an opportunity for a representative from Residents’ Associations, Community Groups, Public Representatives</w:t>
      </w:r>
      <w:r w:rsidR="001E07D4" w:rsidRPr="000F5E79">
        <w:rPr>
          <w:rFonts w:asciiTheme="minorHAnsi" w:eastAsia="Calibri" w:hAnsiTheme="minorHAnsi"/>
          <w:sz w:val="22"/>
          <w:szCs w:val="22"/>
        </w:rPr>
        <w:t xml:space="preserve"> and</w:t>
      </w:r>
      <w:r w:rsidRPr="000F5E79">
        <w:rPr>
          <w:rFonts w:asciiTheme="minorHAnsi" w:eastAsia="Calibri" w:hAnsiTheme="minorHAnsi"/>
          <w:sz w:val="22"/>
          <w:szCs w:val="22"/>
        </w:rPr>
        <w:t xml:space="preserve"> disability groups to get informed and engaged during the public consultation process.</w:t>
      </w:r>
      <w:r w:rsidR="00E52649" w:rsidRPr="000F5E79">
        <w:rPr>
          <w:rFonts w:asciiTheme="minorHAnsi" w:eastAsia="Calibri" w:hAnsiTheme="minorHAnsi"/>
          <w:sz w:val="22"/>
          <w:szCs w:val="22"/>
        </w:rPr>
        <w:t xml:space="preserve"> Interested groups can register by emailing </w:t>
      </w:r>
      <w:hyperlink r:id="rId9" w:history="1">
        <w:r w:rsidR="00F954AB" w:rsidRPr="000F455D">
          <w:rPr>
            <w:rStyle w:val="Hyperlink"/>
            <w:rFonts w:asciiTheme="minorHAnsi" w:eastAsia="Calibri" w:hAnsiTheme="minorHAnsi"/>
            <w:sz w:val="22"/>
            <w:szCs w:val="22"/>
          </w:rPr>
          <w:t>cbc@busconnects.ie</w:t>
        </w:r>
      </w:hyperlink>
      <w:r w:rsidR="00F954AB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</w:p>
    <w:p w14:paraId="1DA33D9E" w14:textId="18D8AA30" w:rsidR="00F12C32" w:rsidRPr="000F5E79" w:rsidRDefault="00F12C32" w:rsidP="007D459C">
      <w:pPr>
        <w:pStyle w:val="ListParagraph"/>
        <w:numPr>
          <w:ilvl w:val="0"/>
          <w:numId w:val="6"/>
        </w:numPr>
        <w:tabs>
          <w:tab w:val="left" w:pos="940"/>
        </w:tabs>
        <w:spacing w:after="120" w:line="252" w:lineRule="auto"/>
        <w:ind w:right="182"/>
        <w:contextualSpacing w:val="0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0F5E79">
        <w:rPr>
          <w:rFonts w:asciiTheme="minorHAnsi" w:eastAsia="Calibri" w:hAnsiTheme="minorHAnsi"/>
          <w:sz w:val="22"/>
          <w:szCs w:val="22"/>
        </w:rPr>
        <w:t xml:space="preserve">A series of public consultation meetings will be held in venues along the </w:t>
      </w:r>
      <w:r w:rsidR="00C268D7">
        <w:rPr>
          <w:rFonts w:asciiTheme="minorHAnsi" w:eastAsia="Calibri" w:hAnsiTheme="minorHAnsi"/>
          <w:sz w:val="22"/>
          <w:szCs w:val="22"/>
        </w:rPr>
        <w:t xml:space="preserve">final </w:t>
      </w:r>
      <w:r w:rsidRPr="000F5E79">
        <w:rPr>
          <w:rFonts w:asciiTheme="minorHAnsi" w:eastAsia="Calibri" w:hAnsiTheme="minorHAnsi"/>
          <w:sz w:val="22"/>
          <w:szCs w:val="22"/>
        </w:rPr>
        <w:t>six corridors – details of which can be found on the BusConnects website in the coming days.</w:t>
      </w:r>
    </w:p>
    <w:p w14:paraId="2A57A25C" w14:textId="77777777" w:rsidR="00F12C32" w:rsidRPr="000F5E79" w:rsidRDefault="00F12C32" w:rsidP="007D459C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Writt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su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iss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 and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ob</w:t>
      </w:r>
      <w:r w:rsidRPr="000F5E79">
        <w:rPr>
          <w:rFonts w:asciiTheme="minorHAnsi" w:eastAsia="Calibri" w:hAnsiTheme="minorHAnsi" w:cstheme="minorHAnsi"/>
          <w:sz w:val="22"/>
          <w:szCs w:val="22"/>
        </w:rPr>
        <w:t>ser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z w:val="22"/>
          <w:szCs w:val="22"/>
        </w:rPr>
        <w:t>at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E52649"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six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ri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rs an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z w:val="22"/>
          <w:szCs w:val="22"/>
        </w:rPr>
        <w:t>ay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m</w:t>
      </w:r>
      <w:r w:rsidRPr="000F5E79">
        <w:rPr>
          <w:rFonts w:asciiTheme="minorHAnsi" w:eastAsia="Calibri" w:hAnsiTheme="minorHAnsi" w:cstheme="minorHAnsi"/>
          <w:sz w:val="22"/>
          <w:szCs w:val="22"/>
        </w:rPr>
        <w:t>ay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31FB5E6" w14:textId="77777777" w:rsidR="00E52649" w:rsidRPr="000F5E79" w:rsidRDefault="00F12C32" w:rsidP="007D459C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On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e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at: </w:t>
      </w:r>
      <w:hyperlink r:id="rId10">
        <w:r w:rsidRPr="000F5E79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w</w:t>
        </w:r>
        <w:r w:rsidRPr="000F5E79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w</w:t>
        </w:r>
        <w:r w:rsidRPr="000F5E79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w</w:t>
        </w:r>
        <w:r w:rsidRPr="000F5E79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.</w:t>
        </w:r>
        <w:r w:rsidRPr="000F5E79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bu</w:t>
        </w:r>
        <w:r w:rsidRPr="000F5E79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s</w:t>
        </w:r>
        <w:r w:rsidRPr="000F5E79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c</w:t>
        </w:r>
        <w:r w:rsidRPr="000F5E79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0F5E79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nn</w:t>
        </w:r>
        <w:r w:rsidRPr="000F5E79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e</w:t>
        </w:r>
        <w:r w:rsidRPr="000F5E79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c</w:t>
        </w:r>
        <w:r w:rsidRPr="000F5E79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ts.ie</w:t>
        </w:r>
        <w:r w:rsidRPr="000F5E79">
          <w:rPr>
            <w:rFonts w:asciiTheme="minorHAnsi" w:eastAsia="Calibri" w:hAnsiTheme="minorHAnsi" w:cstheme="minorHAnsi"/>
            <w:color w:val="000000"/>
            <w:sz w:val="22"/>
            <w:szCs w:val="22"/>
          </w:rPr>
          <w:t>;</w:t>
        </w:r>
      </w:hyperlink>
    </w:p>
    <w:p w14:paraId="541D083F" w14:textId="77777777" w:rsidR="00C268D7" w:rsidRDefault="00F12C32" w:rsidP="007D459C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F5E79">
        <w:rPr>
          <w:rFonts w:asciiTheme="minorHAnsi" w:eastAsia="Calibri" w:hAnsiTheme="minorHAnsi" w:cstheme="minorHAnsi"/>
          <w:sz w:val="22"/>
          <w:szCs w:val="22"/>
        </w:rPr>
        <w:t>V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st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: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re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B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z w:val="22"/>
          <w:szCs w:val="22"/>
        </w:rPr>
        <w:t>je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>t,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TA,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z w:val="22"/>
          <w:szCs w:val="22"/>
        </w:rPr>
        <w:t>S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0F5E79">
        <w:rPr>
          <w:rFonts w:asciiTheme="minorHAnsi" w:eastAsia="Calibri" w:hAnsiTheme="minorHAnsi" w:cstheme="minorHAnsi"/>
          <w:sz w:val="22"/>
          <w:szCs w:val="22"/>
        </w:rPr>
        <w:t>ei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e,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0F5E79">
        <w:rPr>
          <w:rFonts w:asciiTheme="minorHAnsi" w:eastAsia="Calibri" w:hAnsiTheme="minorHAnsi" w:cstheme="minorHAnsi"/>
          <w:sz w:val="22"/>
          <w:szCs w:val="22"/>
        </w:rPr>
        <w:t>arc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0F5E79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30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0F5E79">
        <w:rPr>
          <w:rFonts w:asciiTheme="minorHAnsi" w:eastAsia="Calibri" w:hAnsiTheme="minorHAnsi" w:cstheme="minorHAnsi"/>
          <w:sz w:val="22"/>
          <w:szCs w:val="22"/>
        </w:rPr>
        <w:t>a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0F5E79">
        <w:rPr>
          <w:rFonts w:asciiTheme="minorHAnsi" w:eastAsia="Calibri" w:hAnsiTheme="minorHAnsi" w:cstheme="minorHAnsi"/>
          <w:sz w:val="22"/>
          <w:szCs w:val="22"/>
        </w:rPr>
        <w:t>e,</w:t>
      </w:r>
      <w:r w:rsidRPr="000F5E79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ub</w:t>
      </w:r>
      <w:r w:rsidRPr="000F5E79">
        <w:rPr>
          <w:rFonts w:asciiTheme="minorHAnsi" w:eastAsia="Calibri" w:hAnsiTheme="minorHAnsi" w:cstheme="minorHAnsi"/>
          <w:sz w:val="22"/>
          <w:szCs w:val="22"/>
        </w:rPr>
        <w:t>lin</w:t>
      </w:r>
      <w:r w:rsidRPr="000F5E79">
        <w:rPr>
          <w:rFonts w:asciiTheme="minorHAnsi" w:eastAsia="Calibri" w:hAnsiTheme="minorHAnsi" w:cstheme="minorHAnsi"/>
          <w:spacing w:val="29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0F5E79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0F5E79">
        <w:rPr>
          <w:rFonts w:asciiTheme="minorHAnsi" w:eastAsia="Calibri" w:hAnsiTheme="minorHAnsi" w:cstheme="minorHAnsi"/>
          <w:sz w:val="22"/>
          <w:szCs w:val="22"/>
        </w:rPr>
        <w:t>T</w:t>
      </w:r>
      <w:r w:rsidRPr="000F5E79">
        <w:rPr>
          <w:rFonts w:asciiTheme="minorHAnsi" w:eastAsia="Calibri" w:hAnsiTheme="minorHAnsi" w:cstheme="minorHAnsi"/>
          <w:spacing w:val="-1"/>
          <w:sz w:val="22"/>
          <w:szCs w:val="22"/>
        </w:rPr>
        <w:t>2</w:t>
      </w:r>
      <w:r w:rsidRPr="000F5E79">
        <w:rPr>
          <w:rFonts w:asciiTheme="minorHAnsi" w:eastAsia="Calibri" w:hAnsiTheme="minorHAnsi" w:cstheme="minorHAnsi"/>
          <w:spacing w:val="2"/>
          <w:sz w:val="22"/>
          <w:szCs w:val="22"/>
        </w:rPr>
        <w:t>0</w:t>
      </w:r>
      <w:r w:rsidRPr="000F5E7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6829944" w14:textId="54F4F30C" w:rsidR="00F12C32" w:rsidRPr="00C268D7" w:rsidRDefault="00F12C32" w:rsidP="007D459C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C268D7">
        <w:rPr>
          <w:rFonts w:asciiTheme="minorHAnsi" w:eastAsia="Calibri" w:hAnsiTheme="minorHAnsi" w:cstheme="minorHAnsi"/>
          <w:sz w:val="22"/>
          <w:szCs w:val="22"/>
        </w:rPr>
        <w:t>By</w:t>
      </w:r>
      <w:r w:rsidRPr="00C268D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C268D7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C268D7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C268D7">
        <w:rPr>
          <w:rFonts w:asciiTheme="minorHAnsi" w:eastAsia="Calibri" w:hAnsiTheme="minorHAnsi" w:cstheme="minorHAnsi"/>
          <w:sz w:val="22"/>
          <w:szCs w:val="22"/>
        </w:rPr>
        <w:t>ail</w:t>
      </w:r>
      <w:r w:rsidRPr="00C268D7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C268D7">
        <w:rPr>
          <w:rFonts w:asciiTheme="minorHAnsi" w:eastAsia="Calibri" w:hAnsiTheme="minorHAnsi" w:cstheme="minorHAnsi"/>
          <w:sz w:val="22"/>
          <w:szCs w:val="22"/>
        </w:rPr>
        <w:t>t</w:t>
      </w:r>
      <w:r w:rsidRPr="00C268D7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C268D7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C268D7">
        <w:rPr>
          <w:rFonts w:asciiTheme="minorHAnsi" w:eastAsia="Calibri" w:hAnsiTheme="minorHAnsi" w:cstheme="minorHAnsi"/>
          <w:color w:val="0462C1"/>
          <w:spacing w:val="-47"/>
          <w:sz w:val="22"/>
          <w:szCs w:val="22"/>
        </w:rPr>
        <w:t xml:space="preserve"> </w:t>
      </w:r>
      <w:hyperlink r:id="rId11">
        <w:r w:rsidRPr="00C268D7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cbc</w:t>
        </w:r>
        <w:r w:rsidRPr="00C268D7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@bu</w:t>
        </w:r>
        <w:r w:rsidRPr="00C268D7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s</w:t>
        </w:r>
        <w:r w:rsidRPr="00C268D7">
          <w:rPr>
            <w:rFonts w:asciiTheme="minorHAnsi" w:eastAsia="Calibri" w:hAnsiTheme="minorHAnsi" w:cstheme="minorHAnsi"/>
            <w:color w:val="0462C1"/>
            <w:spacing w:val="-2"/>
            <w:sz w:val="22"/>
            <w:szCs w:val="22"/>
            <w:u w:val="single" w:color="0462C1"/>
          </w:rPr>
          <w:t>c</w:t>
        </w:r>
        <w:r w:rsidRPr="00C268D7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o</w:t>
        </w:r>
        <w:r w:rsidRPr="00C268D7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n</w:t>
        </w:r>
        <w:r w:rsidRPr="00C268D7">
          <w:rPr>
            <w:rFonts w:asciiTheme="minorHAnsi" w:eastAsia="Calibri" w:hAnsiTheme="minorHAnsi" w:cstheme="minorHAnsi"/>
            <w:color w:val="0462C1"/>
            <w:spacing w:val="-3"/>
            <w:sz w:val="22"/>
            <w:szCs w:val="22"/>
            <w:u w:val="single" w:color="0462C1"/>
          </w:rPr>
          <w:t>n</w:t>
        </w:r>
        <w:r w:rsidRPr="00C268D7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ec</w:t>
        </w:r>
        <w:r w:rsidRPr="00C268D7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t</w:t>
        </w:r>
        <w:r w:rsidRPr="00C268D7">
          <w:rPr>
            <w:rFonts w:asciiTheme="minorHAnsi" w:eastAsia="Calibri" w:hAnsiTheme="minorHAnsi" w:cstheme="minorHAnsi"/>
            <w:color w:val="0462C1"/>
            <w:sz w:val="22"/>
            <w:szCs w:val="22"/>
            <w:u w:val="single" w:color="0462C1"/>
          </w:rPr>
          <w:t>s.</w:t>
        </w:r>
        <w:r w:rsidRPr="00C268D7">
          <w:rPr>
            <w:rFonts w:asciiTheme="minorHAnsi" w:eastAsia="Calibri" w:hAnsiTheme="minorHAnsi" w:cstheme="minorHAnsi"/>
            <w:color w:val="0462C1"/>
            <w:spacing w:val="-1"/>
            <w:sz w:val="22"/>
            <w:szCs w:val="22"/>
            <w:u w:val="single" w:color="0462C1"/>
          </w:rPr>
          <w:t>i</w:t>
        </w:r>
        <w:r w:rsidRPr="00C268D7">
          <w:rPr>
            <w:rFonts w:asciiTheme="minorHAnsi" w:eastAsia="Calibri" w:hAnsiTheme="minorHAnsi" w:cstheme="minorHAnsi"/>
            <w:color w:val="0462C1"/>
            <w:spacing w:val="1"/>
            <w:sz w:val="22"/>
            <w:szCs w:val="22"/>
            <w:u w:val="single" w:color="0462C1"/>
          </w:rPr>
          <w:t>e</w:t>
        </w:r>
        <w:r w:rsidRPr="00C268D7">
          <w:rPr>
            <w:rFonts w:asciiTheme="minorHAnsi" w:eastAsia="Calibri" w:hAnsiTheme="minorHAnsi" w:cstheme="minorHAnsi"/>
            <w:color w:val="000000"/>
            <w:sz w:val="22"/>
            <w:szCs w:val="22"/>
          </w:rPr>
          <w:t>.</w:t>
        </w:r>
      </w:hyperlink>
    </w:p>
    <w:sectPr w:rsidR="00F12C32" w:rsidRPr="00C268D7" w:rsidSect="000F5E79">
      <w:footerReference w:type="default" r:id="rId12"/>
      <w:headerReference w:type="first" r:id="rId13"/>
      <w:pgSz w:w="11920" w:h="16840"/>
      <w:pgMar w:top="1360" w:right="1320" w:bottom="280" w:left="16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3784" w14:textId="77777777" w:rsidR="00FA1F20" w:rsidRDefault="00FA1F20" w:rsidP="00F460BC">
      <w:r>
        <w:separator/>
      </w:r>
    </w:p>
  </w:endnote>
  <w:endnote w:type="continuationSeparator" w:id="0">
    <w:p w14:paraId="01E54AE7" w14:textId="77777777" w:rsidR="00FA1F20" w:rsidRDefault="00FA1F20" w:rsidP="00F4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88994"/>
      <w:docPartObj>
        <w:docPartGallery w:val="Page Numbers (Bottom of Page)"/>
        <w:docPartUnique/>
      </w:docPartObj>
    </w:sdtPr>
    <w:sdtEndPr/>
    <w:sdtContent>
      <w:sdt>
        <w:sdtPr>
          <w:id w:val="787934987"/>
          <w:docPartObj>
            <w:docPartGallery w:val="Page Numbers (Top of Page)"/>
            <w:docPartUnique/>
          </w:docPartObj>
        </w:sdtPr>
        <w:sdtEndPr/>
        <w:sdtContent>
          <w:p w14:paraId="19CF1EC6" w14:textId="77777777" w:rsidR="00195814" w:rsidRDefault="001958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B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B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C4F85" w14:textId="77777777" w:rsidR="00195814" w:rsidRDefault="0019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699B" w14:textId="77777777" w:rsidR="00FA1F20" w:rsidRDefault="00FA1F20" w:rsidP="00F460BC">
      <w:r>
        <w:separator/>
      </w:r>
    </w:p>
  </w:footnote>
  <w:footnote w:type="continuationSeparator" w:id="0">
    <w:p w14:paraId="2F4159A4" w14:textId="77777777" w:rsidR="00FA1F20" w:rsidRDefault="00FA1F20" w:rsidP="00F4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2818" w14:textId="46A4AAA4" w:rsidR="000F5E79" w:rsidRDefault="000F5E7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63335B6" wp14:editId="6C8FF29B">
          <wp:simplePos x="0" y="0"/>
          <wp:positionH relativeFrom="column">
            <wp:posOffset>2028825</wp:posOffset>
          </wp:positionH>
          <wp:positionV relativeFrom="paragraph">
            <wp:posOffset>-266700</wp:posOffset>
          </wp:positionV>
          <wp:extent cx="161925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95"/>
    <w:multiLevelType w:val="hybridMultilevel"/>
    <w:tmpl w:val="85AA5CFC"/>
    <w:lvl w:ilvl="0" w:tplc="18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C7771B8"/>
    <w:multiLevelType w:val="hybridMultilevel"/>
    <w:tmpl w:val="03CE3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213C"/>
    <w:multiLevelType w:val="hybridMultilevel"/>
    <w:tmpl w:val="82B00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84D"/>
    <w:multiLevelType w:val="hybridMultilevel"/>
    <w:tmpl w:val="3F003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6D54"/>
    <w:multiLevelType w:val="hybridMultilevel"/>
    <w:tmpl w:val="EA06AAE8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BAA35EF"/>
    <w:multiLevelType w:val="multilevel"/>
    <w:tmpl w:val="8594FF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416EBD"/>
    <w:multiLevelType w:val="hybridMultilevel"/>
    <w:tmpl w:val="416EA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04"/>
    <w:rsid w:val="0000504C"/>
    <w:rsid w:val="000576C7"/>
    <w:rsid w:val="000579CF"/>
    <w:rsid w:val="00070478"/>
    <w:rsid w:val="000822AF"/>
    <w:rsid w:val="00082B42"/>
    <w:rsid w:val="00083093"/>
    <w:rsid w:val="000A27DE"/>
    <w:rsid w:val="000F5E79"/>
    <w:rsid w:val="001466EF"/>
    <w:rsid w:val="00162943"/>
    <w:rsid w:val="00181F04"/>
    <w:rsid w:val="00195814"/>
    <w:rsid w:val="001A23EE"/>
    <w:rsid w:val="001A7192"/>
    <w:rsid w:val="001B7FA7"/>
    <w:rsid w:val="001E07D4"/>
    <w:rsid w:val="001E538D"/>
    <w:rsid w:val="002269CD"/>
    <w:rsid w:val="00231B2B"/>
    <w:rsid w:val="00281883"/>
    <w:rsid w:val="002B7795"/>
    <w:rsid w:val="002D5AF5"/>
    <w:rsid w:val="003145C9"/>
    <w:rsid w:val="00354D0E"/>
    <w:rsid w:val="0039043C"/>
    <w:rsid w:val="003B68C8"/>
    <w:rsid w:val="003D4E67"/>
    <w:rsid w:val="003F0059"/>
    <w:rsid w:val="00444EF9"/>
    <w:rsid w:val="00454F87"/>
    <w:rsid w:val="00473190"/>
    <w:rsid w:val="00490C35"/>
    <w:rsid w:val="004B4E58"/>
    <w:rsid w:val="004D0C81"/>
    <w:rsid w:val="004E0D90"/>
    <w:rsid w:val="004E14F2"/>
    <w:rsid w:val="004F733D"/>
    <w:rsid w:val="0052118F"/>
    <w:rsid w:val="00536F2A"/>
    <w:rsid w:val="00537488"/>
    <w:rsid w:val="00541AAD"/>
    <w:rsid w:val="005E2BD0"/>
    <w:rsid w:val="00605B38"/>
    <w:rsid w:val="00676203"/>
    <w:rsid w:val="00685D06"/>
    <w:rsid w:val="006B7627"/>
    <w:rsid w:val="006D0502"/>
    <w:rsid w:val="006E4304"/>
    <w:rsid w:val="006F20F9"/>
    <w:rsid w:val="00700EC7"/>
    <w:rsid w:val="00767EC9"/>
    <w:rsid w:val="00781977"/>
    <w:rsid w:val="007A4565"/>
    <w:rsid w:val="007D459C"/>
    <w:rsid w:val="007F1025"/>
    <w:rsid w:val="008220F5"/>
    <w:rsid w:val="008543AC"/>
    <w:rsid w:val="0085564A"/>
    <w:rsid w:val="008579C7"/>
    <w:rsid w:val="008858FC"/>
    <w:rsid w:val="008C147E"/>
    <w:rsid w:val="009056DD"/>
    <w:rsid w:val="009266CD"/>
    <w:rsid w:val="00947C8E"/>
    <w:rsid w:val="00971214"/>
    <w:rsid w:val="00982201"/>
    <w:rsid w:val="009A2AC5"/>
    <w:rsid w:val="009E3997"/>
    <w:rsid w:val="009F757D"/>
    <w:rsid w:val="00AC112D"/>
    <w:rsid w:val="00AD64F0"/>
    <w:rsid w:val="00B15964"/>
    <w:rsid w:val="00B50E55"/>
    <w:rsid w:val="00BC3BA3"/>
    <w:rsid w:val="00BD0B18"/>
    <w:rsid w:val="00BE036A"/>
    <w:rsid w:val="00C268D7"/>
    <w:rsid w:val="00C4577E"/>
    <w:rsid w:val="00C61F30"/>
    <w:rsid w:val="00C64548"/>
    <w:rsid w:val="00C860AC"/>
    <w:rsid w:val="00C94CE8"/>
    <w:rsid w:val="00C9639E"/>
    <w:rsid w:val="00CA1B3A"/>
    <w:rsid w:val="00CC1807"/>
    <w:rsid w:val="00CC2B6B"/>
    <w:rsid w:val="00CD7302"/>
    <w:rsid w:val="00D21390"/>
    <w:rsid w:val="00D30281"/>
    <w:rsid w:val="00D36D0D"/>
    <w:rsid w:val="00D96CC2"/>
    <w:rsid w:val="00DD2CE3"/>
    <w:rsid w:val="00E11171"/>
    <w:rsid w:val="00E24462"/>
    <w:rsid w:val="00E32AF5"/>
    <w:rsid w:val="00E52649"/>
    <w:rsid w:val="00E55797"/>
    <w:rsid w:val="00E61A4F"/>
    <w:rsid w:val="00EB0585"/>
    <w:rsid w:val="00EB29EE"/>
    <w:rsid w:val="00EB54BD"/>
    <w:rsid w:val="00EF4286"/>
    <w:rsid w:val="00F06DAF"/>
    <w:rsid w:val="00F12C32"/>
    <w:rsid w:val="00F246E0"/>
    <w:rsid w:val="00F460BC"/>
    <w:rsid w:val="00F4623D"/>
    <w:rsid w:val="00F647C1"/>
    <w:rsid w:val="00F942CE"/>
    <w:rsid w:val="00F954AB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6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BC"/>
  </w:style>
  <w:style w:type="paragraph" w:styleId="Footer">
    <w:name w:val="footer"/>
    <w:basedOn w:val="Normal"/>
    <w:link w:val="FooterChar"/>
    <w:uiPriority w:val="99"/>
    <w:unhideWhenUsed/>
    <w:rsid w:val="00F46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BC"/>
  </w:style>
  <w:style w:type="paragraph" w:styleId="BalloonText">
    <w:name w:val="Balloon Text"/>
    <w:basedOn w:val="Normal"/>
    <w:link w:val="BalloonTextChar"/>
    <w:uiPriority w:val="99"/>
    <w:semiHidden/>
    <w:unhideWhenUsed/>
    <w:rsid w:val="0054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6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E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BC"/>
  </w:style>
  <w:style w:type="paragraph" w:styleId="Footer">
    <w:name w:val="footer"/>
    <w:basedOn w:val="Normal"/>
    <w:link w:val="FooterChar"/>
    <w:uiPriority w:val="99"/>
    <w:unhideWhenUsed/>
    <w:rsid w:val="00F46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BC"/>
  </w:style>
  <w:style w:type="paragraph" w:styleId="BalloonText">
    <w:name w:val="Balloon Text"/>
    <w:basedOn w:val="Normal"/>
    <w:link w:val="BalloonTextChar"/>
    <w:uiPriority w:val="99"/>
    <w:semiHidden/>
    <w:unhideWhenUsed/>
    <w:rsid w:val="0054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6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onnects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c@busconnects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connects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c@busconnects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Malachy Hand</dc:creator>
  <cp:lastModifiedBy>Emma McDonald</cp:lastModifiedBy>
  <cp:revision>2</cp:revision>
  <cp:lastPrinted>2019-02-25T11:16:00Z</cp:lastPrinted>
  <dcterms:created xsi:type="dcterms:W3CDTF">2019-02-26T11:24:00Z</dcterms:created>
  <dcterms:modified xsi:type="dcterms:W3CDTF">2019-02-26T11:24:00Z</dcterms:modified>
</cp:coreProperties>
</file>